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7B" w:rsidRPr="00516E01" w:rsidRDefault="0010427B" w:rsidP="0010427B">
      <w:pPr>
        <w:pStyle w:val="Default"/>
        <w:rPr>
          <w:rFonts w:asciiTheme="minorHAnsi" w:hAnsiTheme="minorHAnsi"/>
          <w:sz w:val="22"/>
          <w:szCs w:val="22"/>
        </w:rPr>
      </w:pPr>
      <w:r w:rsidRPr="00516E01">
        <w:rPr>
          <w:rFonts w:asciiTheme="minorHAnsi" w:hAnsiTheme="minorHAnsi"/>
          <w:sz w:val="22"/>
          <w:szCs w:val="22"/>
        </w:rPr>
        <w:t>Dear Business Owner</w:t>
      </w:r>
      <w:r w:rsidR="00A17879" w:rsidRPr="00516E01">
        <w:rPr>
          <w:rFonts w:asciiTheme="minorHAnsi" w:hAnsiTheme="minorHAnsi"/>
          <w:sz w:val="22"/>
          <w:szCs w:val="22"/>
        </w:rPr>
        <w:t xml:space="preserve"> or Community Member</w:t>
      </w:r>
      <w:r w:rsidRPr="00516E01">
        <w:rPr>
          <w:rFonts w:asciiTheme="minorHAnsi" w:hAnsiTheme="minorHAnsi"/>
          <w:sz w:val="22"/>
          <w:szCs w:val="22"/>
        </w:rPr>
        <w:t xml:space="preserve">: </w:t>
      </w:r>
    </w:p>
    <w:p w:rsidR="0010427B" w:rsidRPr="00516E01" w:rsidRDefault="0010427B" w:rsidP="0010427B">
      <w:pPr>
        <w:pStyle w:val="Default"/>
        <w:rPr>
          <w:rFonts w:asciiTheme="minorHAnsi" w:hAnsiTheme="minorHAnsi"/>
          <w:sz w:val="22"/>
          <w:szCs w:val="22"/>
        </w:rPr>
      </w:pPr>
    </w:p>
    <w:p w:rsidR="0010427B" w:rsidRPr="00516E01" w:rsidRDefault="0010427B" w:rsidP="0010427B">
      <w:pPr>
        <w:pStyle w:val="Default"/>
        <w:rPr>
          <w:rFonts w:asciiTheme="minorHAnsi" w:hAnsiTheme="minorHAnsi"/>
          <w:sz w:val="22"/>
          <w:szCs w:val="22"/>
        </w:rPr>
      </w:pPr>
      <w:r w:rsidRPr="00516E01">
        <w:rPr>
          <w:rFonts w:asciiTheme="minorHAnsi" w:hAnsiTheme="minorHAnsi"/>
          <w:sz w:val="22"/>
          <w:szCs w:val="22"/>
        </w:rPr>
        <w:t xml:space="preserve">We would like to take this opportunity to </w:t>
      </w:r>
      <w:r w:rsidR="00102842" w:rsidRPr="00516E01">
        <w:rPr>
          <w:rFonts w:asciiTheme="minorHAnsi" w:hAnsiTheme="minorHAnsi"/>
          <w:sz w:val="22"/>
          <w:szCs w:val="22"/>
        </w:rPr>
        <w:t xml:space="preserve">invite you to become a sponsor of </w:t>
      </w:r>
      <w:r w:rsidRPr="00516E01">
        <w:rPr>
          <w:rFonts w:asciiTheme="minorHAnsi" w:hAnsiTheme="minorHAnsi"/>
          <w:sz w:val="22"/>
          <w:szCs w:val="22"/>
        </w:rPr>
        <w:t xml:space="preserve">the Climax-Shelly Booster Club.  It is our goal to support the growth of our students and athletes in grades K-12 in all extra-curricular activities.  Our </w:t>
      </w:r>
      <w:r w:rsidR="00A17879" w:rsidRPr="00516E01">
        <w:rPr>
          <w:rFonts w:asciiTheme="minorHAnsi" w:hAnsiTheme="minorHAnsi"/>
          <w:sz w:val="22"/>
          <w:szCs w:val="22"/>
        </w:rPr>
        <w:t>organization</w:t>
      </w:r>
      <w:r w:rsidRPr="00516E01">
        <w:rPr>
          <w:rFonts w:asciiTheme="minorHAnsi" w:hAnsiTheme="minorHAnsi"/>
          <w:sz w:val="22"/>
          <w:szCs w:val="22"/>
        </w:rPr>
        <w:t xml:space="preserve"> motto is </w:t>
      </w:r>
      <w:proofErr w:type="gramStart"/>
      <w:r w:rsidRPr="00516E01">
        <w:rPr>
          <w:rFonts w:asciiTheme="minorHAnsi" w:hAnsiTheme="minorHAnsi"/>
          <w:sz w:val="22"/>
          <w:szCs w:val="22"/>
        </w:rPr>
        <w:t>BEAT</w:t>
      </w:r>
      <w:proofErr w:type="gramEnd"/>
      <w:r w:rsidRPr="00516E01">
        <w:rPr>
          <w:rFonts w:asciiTheme="minorHAnsi" w:hAnsiTheme="minorHAnsi"/>
          <w:sz w:val="22"/>
          <w:szCs w:val="22"/>
        </w:rPr>
        <w:t xml:space="preserve"> - Building Extra-Curricular Activities Together.</w:t>
      </w:r>
    </w:p>
    <w:p w:rsidR="0010427B" w:rsidRPr="00516E01" w:rsidRDefault="0010427B" w:rsidP="0010427B">
      <w:pPr>
        <w:pStyle w:val="Default"/>
        <w:rPr>
          <w:rFonts w:asciiTheme="minorHAnsi" w:hAnsiTheme="minorHAnsi"/>
          <w:sz w:val="22"/>
          <w:szCs w:val="22"/>
        </w:rPr>
      </w:pPr>
    </w:p>
    <w:p w:rsidR="0010427B" w:rsidRPr="00516E01" w:rsidRDefault="0010427B" w:rsidP="0010427B">
      <w:pPr>
        <w:pStyle w:val="Default"/>
        <w:rPr>
          <w:rFonts w:asciiTheme="minorHAnsi" w:hAnsiTheme="minorHAnsi"/>
          <w:sz w:val="22"/>
          <w:szCs w:val="22"/>
        </w:rPr>
      </w:pPr>
      <w:r w:rsidRPr="00516E01">
        <w:rPr>
          <w:rFonts w:asciiTheme="minorHAnsi" w:hAnsiTheme="minorHAnsi"/>
          <w:sz w:val="22"/>
          <w:szCs w:val="22"/>
        </w:rPr>
        <w:t xml:space="preserve">A volunteer board of officers and </w:t>
      </w:r>
      <w:r w:rsidR="00102842" w:rsidRPr="00516E01">
        <w:rPr>
          <w:rFonts w:asciiTheme="minorHAnsi" w:hAnsiTheme="minorHAnsi"/>
          <w:sz w:val="22"/>
          <w:szCs w:val="22"/>
        </w:rPr>
        <w:t xml:space="preserve">booster members guides </w:t>
      </w:r>
      <w:r w:rsidRPr="00516E01">
        <w:rPr>
          <w:rFonts w:asciiTheme="minorHAnsi" w:hAnsiTheme="minorHAnsi"/>
          <w:sz w:val="22"/>
          <w:szCs w:val="22"/>
        </w:rPr>
        <w:t xml:space="preserve">the Climax-Shelly Booster Club. </w:t>
      </w:r>
      <w:r w:rsidR="00372E01" w:rsidRPr="00516E01">
        <w:rPr>
          <w:rFonts w:asciiTheme="minorHAnsi" w:hAnsiTheme="minorHAnsi"/>
          <w:sz w:val="22"/>
          <w:szCs w:val="22"/>
        </w:rPr>
        <w:t xml:space="preserve"> </w:t>
      </w:r>
      <w:r w:rsidRPr="00516E01">
        <w:rPr>
          <w:rFonts w:asciiTheme="minorHAnsi" w:hAnsiTheme="minorHAnsi"/>
          <w:sz w:val="22"/>
          <w:szCs w:val="22"/>
        </w:rPr>
        <w:t>Our primary revenue source</w:t>
      </w:r>
      <w:r w:rsidR="00AC2FD4" w:rsidRPr="00516E01">
        <w:rPr>
          <w:rFonts w:asciiTheme="minorHAnsi" w:hAnsiTheme="minorHAnsi"/>
          <w:sz w:val="22"/>
          <w:szCs w:val="22"/>
        </w:rPr>
        <w:t>s</w:t>
      </w:r>
      <w:r w:rsidRPr="00516E01">
        <w:rPr>
          <w:rFonts w:asciiTheme="minorHAnsi" w:hAnsiTheme="minorHAnsi"/>
          <w:sz w:val="22"/>
          <w:szCs w:val="22"/>
        </w:rPr>
        <w:t xml:space="preserve"> </w:t>
      </w:r>
      <w:r w:rsidR="00102842" w:rsidRPr="00516E01">
        <w:rPr>
          <w:rFonts w:asciiTheme="minorHAnsi" w:hAnsiTheme="minorHAnsi"/>
          <w:sz w:val="22"/>
          <w:szCs w:val="22"/>
        </w:rPr>
        <w:t>are</w:t>
      </w:r>
      <w:r w:rsidRPr="00516E01">
        <w:rPr>
          <w:rFonts w:asciiTheme="minorHAnsi" w:hAnsiTheme="minorHAnsi"/>
          <w:sz w:val="22"/>
          <w:szCs w:val="22"/>
        </w:rPr>
        <w:t xml:space="preserve"> membership fees paid by families and community members, fundraisers, and</w:t>
      </w:r>
      <w:r w:rsidR="00DC64AC" w:rsidRPr="00516E01">
        <w:rPr>
          <w:rFonts w:asciiTheme="minorHAnsi" w:hAnsiTheme="minorHAnsi"/>
          <w:sz w:val="22"/>
          <w:szCs w:val="22"/>
        </w:rPr>
        <w:t xml:space="preserve"> sponsorships </w:t>
      </w:r>
      <w:r w:rsidRPr="00516E01">
        <w:rPr>
          <w:rFonts w:asciiTheme="minorHAnsi" w:hAnsiTheme="minorHAnsi"/>
          <w:sz w:val="22"/>
          <w:szCs w:val="22"/>
        </w:rPr>
        <w:t>received from generou</w:t>
      </w:r>
      <w:r w:rsidR="00DC64AC" w:rsidRPr="00516E01">
        <w:rPr>
          <w:rFonts w:asciiTheme="minorHAnsi" w:hAnsiTheme="minorHAnsi"/>
          <w:sz w:val="22"/>
          <w:szCs w:val="22"/>
        </w:rPr>
        <w:t>s organization</w:t>
      </w:r>
      <w:r w:rsidRPr="00516E01">
        <w:rPr>
          <w:rFonts w:asciiTheme="minorHAnsi" w:hAnsiTheme="minorHAnsi"/>
          <w:sz w:val="22"/>
          <w:szCs w:val="22"/>
        </w:rPr>
        <w:t>s and businesses.</w:t>
      </w:r>
    </w:p>
    <w:p w:rsidR="0010427B" w:rsidRPr="00516E01" w:rsidRDefault="0010427B" w:rsidP="0010427B">
      <w:pPr>
        <w:pStyle w:val="Default"/>
        <w:rPr>
          <w:rFonts w:asciiTheme="minorHAnsi" w:hAnsiTheme="minorHAnsi"/>
          <w:sz w:val="22"/>
          <w:szCs w:val="22"/>
        </w:rPr>
      </w:pPr>
    </w:p>
    <w:p w:rsidR="005778DB" w:rsidRPr="00516E01" w:rsidRDefault="005778DB" w:rsidP="009B75C7">
      <w:pPr>
        <w:pStyle w:val="Default"/>
        <w:rPr>
          <w:rFonts w:asciiTheme="minorHAnsi" w:hAnsiTheme="minorHAnsi"/>
          <w:sz w:val="22"/>
          <w:szCs w:val="22"/>
        </w:rPr>
      </w:pPr>
      <w:r w:rsidRPr="00516E01">
        <w:rPr>
          <w:rFonts w:asciiTheme="minorHAnsi" w:hAnsiTheme="minorHAnsi"/>
          <w:sz w:val="22"/>
          <w:szCs w:val="22"/>
        </w:rPr>
        <w:t>Already in our first year, our booster club has been involved with the following:</w:t>
      </w:r>
    </w:p>
    <w:p w:rsidR="00516E01" w:rsidRPr="00516E01" w:rsidRDefault="00516E01" w:rsidP="00516E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  <w:sectPr w:rsidR="00516E01" w:rsidRPr="00516E01" w:rsidSect="00016CEA">
          <w:head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6E01" w:rsidRPr="00516E01" w:rsidRDefault="00516E01" w:rsidP="00516E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16E01">
        <w:rPr>
          <w:rFonts w:ascii="Calibri" w:hAnsi="Calibri" w:cs="Arial"/>
          <w:color w:val="000000"/>
          <w:sz w:val="22"/>
          <w:szCs w:val="22"/>
        </w:rPr>
        <w:lastRenderedPageBreak/>
        <w:t>Provided input and helped coordinate summer recreation programming (Summer 2015)</w:t>
      </w:r>
    </w:p>
    <w:p w:rsidR="00516E01" w:rsidRPr="00516E01" w:rsidRDefault="00516E01" w:rsidP="00516E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16E01">
        <w:rPr>
          <w:rFonts w:ascii="Calibri" w:hAnsi="Calibri" w:cs="Arial"/>
          <w:color w:val="000000"/>
          <w:sz w:val="22"/>
          <w:szCs w:val="22"/>
        </w:rPr>
        <w:t>Provided snacks for Vacation Bible School-Climax Church (Summer 2015)</w:t>
      </w:r>
    </w:p>
    <w:p w:rsidR="00516E01" w:rsidRPr="00516E01" w:rsidRDefault="00516E01" w:rsidP="00516E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16E01">
        <w:rPr>
          <w:rFonts w:ascii="Calibri" w:hAnsi="Calibri" w:cs="Arial"/>
          <w:color w:val="000000"/>
          <w:sz w:val="22"/>
          <w:szCs w:val="22"/>
        </w:rPr>
        <w:t>Coordinated and provided transportation to/from Lace ‘Em Up Basketball Camp (Summer 2015 and 2016)</w:t>
      </w:r>
    </w:p>
    <w:p w:rsidR="00516E01" w:rsidRPr="00516E01" w:rsidRDefault="00516E01" w:rsidP="00516E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16E01">
        <w:rPr>
          <w:rFonts w:ascii="Calibri" w:hAnsi="Calibri" w:cs="Arial"/>
          <w:color w:val="000000"/>
          <w:sz w:val="22"/>
          <w:szCs w:val="22"/>
        </w:rPr>
        <w:t>Provided support for Summer Theater Program -snacks, printed material, volunteer time, staff hotel, supplies (Summer 2015 and 2016)</w:t>
      </w:r>
    </w:p>
    <w:p w:rsidR="00516E01" w:rsidRPr="00516E01" w:rsidRDefault="00516E01" w:rsidP="00516E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16E01">
        <w:rPr>
          <w:rFonts w:ascii="Calibri" w:hAnsi="Calibri" w:cs="Arial"/>
          <w:color w:val="000000"/>
          <w:sz w:val="22"/>
          <w:szCs w:val="22"/>
        </w:rPr>
        <w:t>Provided volunteers for open gym in Climax</w:t>
      </w:r>
    </w:p>
    <w:p w:rsidR="00516E01" w:rsidRPr="00516E01" w:rsidRDefault="00516E01" w:rsidP="00516E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16E01">
        <w:rPr>
          <w:rFonts w:ascii="Calibri" w:hAnsi="Calibri" w:cs="Arial"/>
          <w:color w:val="000000"/>
          <w:sz w:val="22"/>
          <w:szCs w:val="22"/>
        </w:rPr>
        <w:t>Purchased youth basketballs and jerseys for youth basketball program</w:t>
      </w:r>
    </w:p>
    <w:p w:rsidR="00516E01" w:rsidRPr="00516E01" w:rsidRDefault="00516E01" w:rsidP="00516E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16E01">
        <w:rPr>
          <w:rFonts w:ascii="Calibri" w:hAnsi="Calibri" w:cs="Arial"/>
          <w:color w:val="000000"/>
          <w:sz w:val="22"/>
          <w:szCs w:val="22"/>
        </w:rPr>
        <w:t>Provided transportation for youth basketball program</w:t>
      </w:r>
    </w:p>
    <w:p w:rsidR="00516E01" w:rsidRPr="00516E01" w:rsidRDefault="00516E01" w:rsidP="00516E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16E01">
        <w:rPr>
          <w:rFonts w:ascii="Calibri" w:hAnsi="Calibri" w:cs="Arial"/>
          <w:color w:val="000000"/>
          <w:sz w:val="22"/>
          <w:szCs w:val="22"/>
        </w:rPr>
        <w:t>Hosted Spring athletic banquet 2015</w:t>
      </w:r>
    </w:p>
    <w:p w:rsidR="00516E01" w:rsidRPr="00516E01" w:rsidRDefault="00516E01" w:rsidP="00516E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16E01">
        <w:rPr>
          <w:rFonts w:ascii="Calibri" w:hAnsi="Calibri" w:cs="Arial"/>
          <w:color w:val="000000"/>
          <w:sz w:val="22"/>
          <w:szCs w:val="22"/>
        </w:rPr>
        <w:t>Hosted Winter athletic banquet 2016</w:t>
      </w:r>
    </w:p>
    <w:p w:rsidR="00516E01" w:rsidRPr="00516E01" w:rsidRDefault="00516E01" w:rsidP="00516E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16E01">
        <w:rPr>
          <w:rFonts w:ascii="Calibri" w:hAnsi="Calibri" w:cs="Arial"/>
          <w:color w:val="000000"/>
          <w:sz w:val="22"/>
          <w:szCs w:val="22"/>
        </w:rPr>
        <w:lastRenderedPageBreak/>
        <w:t>Supported Parent’s Night for Football and Volleyball held in Climax (Fall 2015)</w:t>
      </w:r>
    </w:p>
    <w:p w:rsidR="00516E01" w:rsidRPr="00516E01" w:rsidRDefault="00516E01" w:rsidP="00516E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16E01">
        <w:rPr>
          <w:rFonts w:ascii="Calibri" w:hAnsi="Calibri" w:cs="Arial"/>
          <w:color w:val="000000"/>
          <w:sz w:val="22"/>
          <w:szCs w:val="22"/>
        </w:rPr>
        <w:t>Purchased sports team pictures for gym</w:t>
      </w:r>
    </w:p>
    <w:p w:rsidR="00516E01" w:rsidRPr="00516E01" w:rsidRDefault="00516E01" w:rsidP="00516E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16E01">
        <w:rPr>
          <w:rFonts w:ascii="Calibri" w:hAnsi="Calibri" w:cs="Arial"/>
          <w:color w:val="000000"/>
          <w:sz w:val="22"/>
          <w:szCs w:val="22"/>
        </w:rPr>
        <w:t>Funded portion of  cost of sports broadcasting on radio</w:t>
      </w:r>
    </w:p>
    <w:p w:rsidR="00516E01" w:rsidRPr="00516E01" w:rsidRDefault="00516E01" w:rsidP="00516E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16E01">
        <w:rPr>
          <w:rFonts w:ascii="Calibri" w:hAnsi="Calibri" w:cs="Arial"/>
          <w:color w:val="000000"/>
          <w:sz w:val="22"/>
          <w:szCs w:val="22"/>
        </w:rPr>
        <w:t>Funded portion of tear away banner for Football team</w:t>
      </w:r>
    </w:p>
    <w:p w:rsidR="00516E01" w:rsidRPr="00516E01" w:rsidRDefault="00516E01" w:rsidP="00516E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16E01">
        <w:rPr>
          <w:rFonts w:ascii="Calibri" w:hAnsi="Calibri" w:cs="Arial"/>
          <w:color w:val="000000"/>
          <w:sz w:val="22"/>
          <w:szCs w:val="22"/>
        </w:rPr>
        <w:t>Funded meal for Robotics team at regional competition</w:t>
      </w:r>
    </w:p>
    <w:p w:rsidR="00516E01" w:rsidRPr="00516E01" w:rsidRDefault="00516E01" w:rsidP="00516E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16E01">
        <w:rPr>
          <w:rFonts w:ascii="Calibri" w:hAnsi="Calibri" w:cs="Arial"/>
          <w:color w:val="000000"/>
          <w:sz w:val="22"/>
          <w:szCs w:val="22"/>
        </w:rPr>
        <w:t>Funded meals for school play cast and crew (2015 and 2016)</w:t>
      </w:r>
    </w:p>
    <w:p w:rsidR="00516E01" w:rsidRPr="00516E01" w:rsidRDefault="00516E01" w:rsidP="00516E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16E01">
        <w:rPr>
          <w:rFonts w:ascii="Calibri" w:hAnsi="Calibri" w:cs="Arial"/>
          <w:color w:val="000000"/>
          <w:sz w:val="22"/>
          <w:szCs w:val="22"/>
        </w:rPr>
        <w:t>Funded portion of printed Varsity boys and girls basketball programs for home games</w:t>
      </w:r>
    </w:p>
    <w:p w:rsidR="00516E01" w:rsidRPr="00516E01" w:rsidRDefault="00516E01" w:rsidP="00516E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16E01">
        <w:rPr>
          <w:rFonts w:ascii="Calibri" w:hAnsi="Calibri" w:cs="Arial"/>
          <w:color w:val="000000"/>
          <w:sz w:val="22"/>
          <w:szCs w:val="22"/>
        </w:rPr>
        <w:t>Funded several youth basketball teams to participate in tournaments</w:t>
      </w:r>
    </w:p>
    <w:p w:rsidR="00516E01" w:rsidRPr="00516E01" w:rsidRDefault="00516E01" w:rsidP="00516E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16E01">
        <w:rPr>
          <w:rFonts w:ascii="Calibri" w:hAnsi="Calibri" w:cs="Arial"/>
          <w:color w:val="000000"/>
          <w:sz w:val="22"/>
          <w:szCs w:val="22"/>
        </w:rPr>
        <w:t>Funded summer varsity girls team league</w:t>
      </w:r>
    </w:p>
    <w:p w:rsidR="00516E01" w:rsidRPr="00516E01" w:rsidRDefault="00516E01" w:rsidP="00516E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16E01">
        <w:rPr>
          <w:rFonts w:ascii="Calibri" w:hAnsi="Calibri" w:cs="Arial"/>
          <w:color w:val="000000"/>
          <w:sz w:val="22"/>
          <w:szCs w:val="22"/>
        </w:rPr>
        <w:t>Funded portion of summer agility/weight training program</w:t>
      </w:r>
    </w:p>
    <w:p w:rsidR="00516E01" w:rsidRPr="00516E01" w:rsidRDefault="00516E01" w:rsidP="009B75C7">
      <w:pPr>
        <w:pStyle w:val="Default"/>
        <w:rPr>
          <w:rFonts w:asciiTheme="minorHAnsi" w:hAnsiTheme="minorHAnsi"/>
          <w:sz w:val="22"/>
          <w:szCs w:val="22"/>
        </w:rPr>
        <w:sectPr w:rsidR="00516E01" w:rsidRPr="00516E01" w:rsidSect="00516E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778DB" w:rsidRPr="00516E01" w:rsidRDefault="005778DB" w:rsidP="009B75C7">
      <w:pPr>
        <w:pStyle w:val="Default"/>
        <w:rPr>
          <w:rFonts w:asciiTheme="minorHAnsi" w:hAnsiTheme="minorHAnsi"/>
          <w:sz w:val="22"/>
          <w:szCs w:val="22"/>
        </w:rPr>
      </w:pPr>
    </w:p>
    <w:p w:rsidR="00385A3D" w:rsidRPr="00516E01" w:rsidRDefault="00AC2FD4" w:rsidP="009B75C7">
      <w:pPr>
        <w:pStyle w:val="Default"/>
        <w:rPr>
          <w:rFonts w:asciiTheme="minorHAnsi" w:hAnsiTheme="minorHAnsi"/>
          <w:sz w:val="22"/>
          <w:szCs w:val="22"/>
        </w:rPr>
      </w:pPr>
      <w:r w:rsidRPr="00516E01">
        <w:rPr>
          <w:rFonts w:asciiTheme="minorHAnsi" w:hAnsiTheme="minorHAnsi"/>
          <w:sz w:val="22"/>
          <w:szCs w:val="22"/>
        </w:rPr>
        <w:t>A</w:t>
      </w:r>
      <w:r w:rsidR="0010427B" w:rsidRPr="00516E01">
        <w:rPr>
          <w:rFonts w:asciiTheme="minorHAnsi" w:hAnsiTheme="minorHAnsi"/>
          <w:sz w:val="22"/>
          <w:szCs w:val="22"/>
        </w:rPr>
        <w:t>ny sponsorship level you select will be greatly appre</w:t>
      </w:r>
      <w:r w:rsidR="00DC64AC" w:rsidRPr="00516E01">
        <w:rPr>
          <w:rFonts w:asciiTheme="minorHAnsi" w:hAnsiTheme="minorHAnsi"/>
          <w:sz w:val="22"/>
          <w:szCs w:val="22"/>
        </w:rPr>
        <w:t xml:space="preserve">ciated - </w:t>
      </w:r>
      <w:r w:rsidRPr="00516E01">
        <w:rPr>
          <w:rFonts w:asciiTheme="minorHAnsi" w:hAnsiTheme="minorHAnsi"/>
          <w:sz w:val="22"/>
          <w:szCs w:val="22"/>
        </w:rPr>
        <w:t>p</w:t>
      </w:r>
      <w:r w:rsidR="0010427B" w:rsidRPr="00516E01">
        <w:rPr>
          <w:rFonts w:asciiTheme="minorHAnsi" w:hAnsiTheme="minorHAnsi"/>
          <w:sz w:val="22"/>
          <w:szCs w:val="22"/>
        </w:rPr>
        <w:t>lease take a moment to re</w:t>
      </w:r>
      <w:r w:rsidR="009B75C7" w:rsidRPr="00516E01">
        <w:rPr>
          <w:rFonts w:asciiTheme="minorHAnsi" w:hAnsiTheme="minorHAnsi"/>
          <w:sz w:val="22"/>
          <w:szCs w:val="22"/>
        </w:rPr>
        <w:t xml:space="preserve">view and select the sponsorship </w:t>
      </w:r>
      <w:r w:rsidR="0010427B" w:rsidRPr="00516E01">
        <w:rPr>
          <w:rFonts w:asciiTheme="minorHAnsi" w:hAnsiTheme="minorHAnsi"/>
          <w:sz w:val="22"/>
          <w:szCs w:val="22"/>
        </w:rPr>
        <w:t>package</w:t>
      </w:r>
      <w:r w:rsidR="00DC64AC" w:rsidRPr="00516E01">
        <w:rPr>
          <w:rFonts w:asciiTheme="minorHAnsi" w:hAnsiTheme="minorHAnsi"/>
          <w:sz w:val="22"/>
          <w:szCs w:val="22"/>
        </w:rPr>
        <w:t xml:space="preserve"> that best fits your business and</w:t>
      </w:r>
      <w:r w:rsidR="009B75C7" w:rsidRPr="00516E01">
        <w:rPr>
          <w:rFonts w:asciiTheme="minorHAnsi" w:hAnsiTheme="minorHAnsi"/>
          <w:sz w:val="22"/>
          <w:szCs w:val="22"/>
        </w:rPr>
        <w:t xml:space="preserve"> budget.  </w:t>
      </w:r>
      <w:r w:rsidR="005778DB" w:rsidRPr="00516E01">
        <w:rPr>
          <w:rFonts w:asciiTheme="minorHAnsi" w:hAnsiTheme="minorHAnsi"/>
          <w:sz w:val="22"/>
          <w:szCs w:val="22"/>
        </w:rPr>
        <w:t>Sponsorship is effective for each school year, ending August 31 of the year paid</w:t>
      </w:r>
      <w:r w:rsidR="009B75C7" w:rsidRPr="00516E01">
        <w:rPr>
          <w:rFonts w:asciiTheme="minorHAnsi" w:hAnsiTheme="minorHAnsi"/>
          <w:sz w:val="22"/>
          <w:szCs w:val="22"/>
        </w:rPr>
        <w:t xml:space="preserve">.  </w:t>
      </w:r>
      <w:r w:rsidR="0010427B" w:rsidRPr="00516E01">
        <w:rPr>
          <w:rFonts w:asciiTheme="minorHAnsi" w:hAnsiTheme="minorHAnsi"/>
          <w:sz w:val="22"/>
          <w:szCs w:val="22"/>
        </w:rPr>
        <w:t>Thanks again for your generosity!</w:t>
      </w:r>
    </w:p>
    <w:p w:rsidR="00102842" w:rsidRPr="00516E01" w:rsidRDefault="00102842" w:rsidP="009B75C7">
      <w:pPr>
        <w:pStyle w:val="Default"/>
        <w:rPr>
          <w:rFonts w:asciiTheme="minorHAnsi" w:hAnsiTheme="minorHAnsi"/>
          <w:sz w:val="22"/>
          <w:szCs w:val="22"/>
        </w:rPr>
      </w:pPr>
    </w:p>
    <w:p w:rsidR="009B75C7" w:rsidRPr="00516E01" w:rsidRDefault="009B75C7" w:rsidP="009B75C7">
      <w:pPr>
        <w:pStyle w:val="Default"/>
        <w:rPr>
          <w:rFonts w:asciiTheme="minorHAnsi" w:hAnsiTheme="minorHAnsi"/>
          <w:sz w:val="22"/>
          <w:szCs w:val="22"/>
        </w:rPr>
      </w:pPr>
    </w:p>
    <w:p w:rsidR="00585071" w:rsidRPr="00516E01" w:rsidRDefault="00585071" w:rsidP="0010427B">
      <w:r w:rsidRPr="00516E01">
        <w:t>Sincerely,</w:t>
      </w:r>
    </w:p>
    <w:p w:rsidR="00102842" w:rsidRPr="00516E01" w:rsidRDefault="002D49D0" w:rsidP="0010427B">
      <w:pPr>
        <w:rPr>
          <w:i/>
        </w:rPr>
      </w:pPr>
      <w:r w:rsidRPr="00516E01">
        <w:rPr>
          <w:i/>
        </w:rPr>
        <w:t>The Climax-Shelly Booster Club Officers</w:t>
      </w:r>
    </w:p>
    <w:p w:rsidR="00516E01" w:rsidRDefault="00516E01" w:rsidP="00102842">
      <w:pPr>
        <w:sectPr w:rsidR="00516E01" w:rsidSect="00516E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2842" w:rsidRPr="00516E01" w:rsidRDefault="00102842" w:rsidP="00102842">
      <w:proofErr w:type="spellStart"/>
      <w:r w:rsidRPr="00516E01">
        <w:lastRenderedPageBreak/>
        <w:t>Toscha</w:t>
      </w:r>
      <w:proofErr w:type="spellEnd"/>
      <w:r w:rsidRPr="00516E01">
        <w:t xml:space="preserve"> Larson, President </w:t>
      </w:r>
    </w:p>
    <w:p w:rsidR="00102842" w:rsidRPr="00516E01" w:rsidRDefault="00102842" w:rsidP="00102842">
      <w:r w:rsidRPr="00516E01">
        <w:t>Jean Vatnsdal, Vice-President</w:t>
      </w:r>
    </w:p>
    <w:p w:rsidR="00102842" w:rsidRPr="00516E01" w:rsidRDefault="00102842" w:rsidP="00102842">
      <w:r w:rsidRPr="00516E01">
        <w:lastRenderedPageBreak/>
        <w:t>Molly Paulsrud, Secretary</w:t>
      </w:r>
    </w:p>
    <w:p w:rsidR="00516E01" w:rsidRDefault="00102842" w:rsidP="00516E01">
      <w:pPr>
        <w:tabs>
          <w:tab w:val="center" w:pos="4680"/>
        </w:tabs>
        <w:rPr>
          <w:sz w:val="24"/>
          <w:szCs w:val="24"/>
        </w:rPr>
        <w:sectPr w:rsidR="00516E01" w:rsidSect="00516E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16E01">
        <w:t xml:space="preserve">Beth </w:t>
      </w:r>
      <w:proofErr w:type="spellStart"/>
      <w:r w:rsidRPr="00516E01">
        <w:t>Rarick</w:t>
      </w:r>
      <w:proofErr w:type="spellEnd"/>
      <w:r w:rsidRPr="00516E01">
        <w:t>, Treasurer</w:t>
      </w:r>
    </w:p>
    <w:p w:rsidR="0010427B" w:rsidRPr="00A279AA" w:rsidRDefault="00AC2FD4" w:rsidP="00516E0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24"/>
        </w:rPr>
      </w:pPr>
      <w:r w:rsidRPr="00A279AA">
        <w:rPr>
          <w:rFonts w:cs="Arial"/>
          <w:b/>
          <w:bCs/>
          <w:color w:val="000000"/>
          <w:sz w:val="32"/>
          <w:szCs w:val="24"/>
        </w:rPr>
        <w:lastRenderedPageBreak/>
        <w:t>CLIMAX-SHELLY</w:t>
      </w:r>
      <w:r w:rsidR="0010427B" w:rsidRPr="0010427B">
        <w:rPr>
          <w:rFonts w:cs="Arial"/>
          <w:b/>
          <w:bCs/>
          <w:color w:val="000000"/>
          <w:sz w:val="32"/>
          <w:szCs w:val="24"/>
        </w:rPr>
        <w:t xml:space="preserve"> BOOSTER CLUB SPONSORSHIP </w:t>
      </w:r>
      <w:r w:rsidR="0034446C">
        <w:rPr>
          <w:rFonts w:cs="Arial"/>
          <w:b/>
          <w:bCs/>
          <w:color w:val="000000"/>
          <w:sz w:val="32"/>
          <w:szCs w:val="24"/>
        </w:rPr>
        <w:t>FORM</w:t>
      </w:r>
    </w:p>
    <w:p w:rsidR="00AC2FD4" w:rsidRPr="0010427B" w:rsidRDefault="00AC2FD4" w:rsidP="0010427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F37FF" w:rsidRPr="005778DB" w:rsidRDefault="0010427B" w:rsidP="002F37F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778DB">
        <w:rPr>
          <w:rFonts w:cs="Times New Roman"/>
          <w:color w:val="000000"/>
        </w:rPr>
        <w:t xml:space="preserve">The </w:t>
      </w:r>
      <w:r w:rsidR="00AC2FD4" w:rsidRPr="005778DB">
        <w:rPr>
          <w:rFonts w:cs="Times New Roman"/>
          <w:color w:val="000000"/>
        </w:rPr>
        <w:t>Climax-Shelly</w:t>
      </w:r>
      <w:r w:rsidRPr="005778DB">
        <w:rPr>
          <w:rFonts w:cs="Times New Roman"/>
          <w:color w:val="000000"/>
        </w:rPr>
        <w:t xml:space="preserve"> Booste</w:t>
      </w:r>
      <w:r w:rsidR="00AC2FD4" w:rsidRPr="005778DB">
        <w:rPr>
          <w:rFonts w:cs="Times New Roman"/>
          <w:color w:val="000000"/>
        </w:rPr>
        <w:t xml:space="preserve">r Club Sponsors are businesses or </w:t>
      </w:r>
      <w:r w:rsidRPr="005778DB">
        <w:rPr>
          <w:rFonts w:cs="Times New Roman"/>
          <w:color w:val="000000"/>
        </w:rPr>
        <w:t>organiza</w:t>
      </w:r>
      <w:r w:rsidR="00AC2FD4" w:rsidRPr="005778DB">
        <w:rPr>
          <w:rFonts w:cs="Times New Roman"/>
          <w:color w:val="000000"/>
        </w:rPr>
        <w:t xml:space="preserve">tions </w:t>
      </w:r>
      <w:r w:rsidRPr="005778DB">
        <w:rPr>
          <w:rFonts w:cs="Times New Roman"/>
          <w:color w:val="000000"/>
        </w:rPr>
        <w:t>that select a</w:t>
      </w:r>
      <w:r w:rsidR="00AC2FD4" w:rsidRPr="005778DB">
        <w:rPr>
          <w:rFonts w:cs="Times New Roman"/>
          <w:color w:val="000000"/>
        </w:rPr>
        <w:t xml:space="preserve"> </w:t>
      </w:r>
      <w:r w:rsidR="005F77D5" w:rsidRPr="005778DB">
        <w:rPr>
          <w:rFonts w:cs="Times New Roman"/>
          <w:color w:val="000000"/>
        </w:rPr>
        <w:t>specified sponsorship</w:t>
      </w:r>
      <w:r w:rsidR="0034446C" w:rsidRPr="005778DB">
        <w:rPr>
          <w:rFonts w:cs="Times New Roman"/>
          <w:color w:val="000000"/>
        </w:rPr>
        <w:t>.</w:t>
      </w:r>
      <w:r w:rsidR="002F37FF" w:rsidRPr="005778DB">
        <w:rPr>
          <w:rFonts w:cs="Times New Roman"/>
          <w:color w:val="000000"/>
        </w:rPr>
        <w:t xml:space="preserve">  </w:t>
      </w:r>
      <w:r w:rsidR="002F37FF" w:rsidRPr="005778DB">
        <w:rPr>
          <w:rFonts w:cs="Arial"/>
          <w:bCs/>
          <w:iCs/>
          <w:color w:val="000000"/>
        </w:rPr>
        <w:t xml:space="preserve">The sponsorship year runs September 1st to August 31st. Please consider making your selection below and </w:t>
      </w:r>
      <w:r w:rsidR="002F37FF" w:rsidRPr="00E83DD4">
        <w:rPr>
          <w:rFonts w:cs="Arial"/>
          <w:b/>
          <w:bCs/>
          <w:iCs/>
          <w:color w:val="000000"/>
        </w:rPr>
        <w:t xml:space="preserve">returning it with your sponsorship payment </w:t>
      </w:r>
      <w:r w:rsidR="005778DB" w:rsidRPr="00E83DD4">
        <w:rPr>
          <w:rFonts w:cs="Arial"/>
          <w:b/>
          <w:bCs/>
          <w:iCs/>
          <w:color w:val="000000"/>
        </w:rPr>
        <w:t>by October 1</w:t>
      </w:r>
      <w:r w:rsidR="005778DB" w:rsidRPr="00E83DD4">
        <w:rPr>
          <w:rFonts w:cs="Arial"/>
          <w:b/>
          <w:bCs/>
          <w:iCs/>
          <w:color w:val="000000"/>
          <w:vertAlign w:val="superscript"/>
        </w:rPr>
        <w:t>st</w:t>
      </w:r>
      <w:r w:rsidR="005778DB" w:rsidRPr="005778DB">
        <w:rPr>
          <w:rFonts w:cs="Arial"/>
          <w:bCs/>
          <w:iCs/>
          <w:color w:val="000000"/>
        </w:rPr>
        <w:t xml:space="preserve"> in order for business names to be included on banners</w:t>
      </w:r>
      <w:r w:rsidR="002F37FF" w:rsidRPr="005778DB">
        <w:rPr>
          <w:rFonts w:cs="Arial"/>
          <w:bCs/>
          <w:iCs/>
          <w:color w:val="000000"/>
        </w:rPr>
        <w:t xml:space="preserve">. </w:t>
      </w:r>
    </w:p>
    <w:p w:rsidR="002F37FF" w:rsidRDefault="002F37FF" w:rsidP="002F37F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16CEA" w:rsidRDefault="00016CEA" w:rsidP="002F37FF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  <w:sectPr w:rsidR="00016CEA" w:rsidSect="00516E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37FF" w:rsidRDefault="002F37FF" w:rsidP="002F37FF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 w:rsidRPr="0010427B">
        <w:rPr>
          <w:rFonts w:cs="Arial"/>
          <w:bCs/>
          <w:color w:val="000000"/>
          <w:sz w:val="24"/>
          <w:szCs w:val="24"/>
        </w:rPr>
        <w:lastRenderedPageBreak/>
        <w:t>_____ $</w:t>
      </w:r>
      <w:r w:rsidR="00A1327D">
        <w:rPr>
          <w:rFonts w:cs="Arial"/>
          <w:bCs/>
          <w:color w:val="000000"/>
          <w:sz w:val="24"/>
          <w:szCs w:val="24"/>
        </w:rPr>
        <w:t>30</w:t>
      </w:r>
      <w:r w:rsidRPr="0010427B">
        <w:rPr>
          <w:rFonts w:cs="Arial"/>
          <w:bCs/>
          <w:color w:val="000000"/>
          <w:sz w:val="24"/>
          <w:szCs w:val="24"/>
        </w:rPr>
        <w:t xml:space="preserve">0 or more </w:t>
      </w:r>
      <w:r w:rsidR="00372E01">
        <w:rPr>
          <w:rFonts w:cs="Arial"/>
          <w:bCs/>
          <w:color w:val="000000"/>
          <w:sz w:val="24"/>
          <w:szCs w:val="24"/>
        </w:rPr>
        <w:t>KNIGHT</w:t>
      </w:r>
      <w:r w:rsidRPr="0010427B">
        <w:rPr>
          <w:rFonts w:cs="Arial"/>
          <w:bCs/>
          <w:color w:val="000000"/>
          <w:sz w:val="24"/>
          <w:szCs w:val="24"/>
        </w:rPr>
        <w:t xml:space="preserve"> SPONSOR </w:t>
      </w:r>
    </w:p>
    <w:p w:rsidR="002F37FF" w:rsidRDefault="002F37FF" w:rsidP="002F37F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F37FF" w:rsidRDefault="002F37FF" w:rsidP="002F37FF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 w:rsidRPr="0010427B">
        <w:rPr>
          <w:rFonts w:cs="Arial"/>
          <w:color w:val="000000"/>
          <w:sz w:val="24"/>
          <w:szCs w:val="24"/>
        </w:rPr>
        <w:t xml:space="preserve">_____ </w:t>
      </w:r>
      <w:r w:rsidRPr="0010427B">
        <w:rPr>
          <w:rFonts w:cs="Arial"/>
          <w:bCs/>
          <w:color w:val="000000"/>
          <w:sz w:val="24"/>
          <w:szCs w:val="24"/>
        </w:rPr>
        <w:t xml:space="preserve">$150 </w:t>
      </w:r>
      <w:r w:rsidR="00372E01">
        <w:rPr>
          <w:rFonts w:cs="Arial"/>
          <w:bCs/>
          <w:color w:val="000000"/>
          <w:sz w:val="24"/>
          <w:szCs w:val="24"/>
        </w:rPr>
        <w:t xml:space="preserve">SILVER </w:t>
      </w:r>
      <w:r w:rsidRPr="0010427B">
        <w:rPr>
          <w:rFonts w:cs="Arial"/>
          <w:bCs/>
          <w:color w:val="000000"/>
          <w:sz w:val="24"/>
          <w:szCs w:val="24"/>
        </w:rPr>
        <w:t xml:space="preserve">SPONSOR </w:t>
      </w:r>
    </w:p>
    <w:p w:rsidR="002F37FF" w:rsidRPr="0010427B" w:rsidRDefault="002F37FF" w:rsidP="002F37F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F37FF" w:rsidRDefault="00372E01" w:rsidP="002F37FF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_____ $100 BLACK</w:t>
      </w:r>
      <w:r w:rsidR="002F37FF" w:rsidRPr="0010427B">
        <w:rPr>
          <w:rFonts w:cs="Arial"/>
          <w:bCs/>
          <w:color w:val="000000"/>
          <w:sz w:val="24"/>
          <w:szCs w:val="24"/>
        </w:rPr>
        <w:t xml:space="preserve"> SPONSOR </w:t>
      </w:r>
    </w:p>
    <w:p w:rsidR="002F37FF" w:rsidRPr="0010427B" w:rsidRDefault="002F37FF" w:rsidP="002F37F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34446C" w:rsidRPr="00372E01" w:rsidRDefault="002F37FF" w:rsidP="0010427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10427B">
        <w:rPr>
          <w:rFonts w:cs="Arial"/>
          <w:bCs/>
          <w:color w:val="000000"/>
          <w:sz w:val="24"/>
          <w:szCs w:val="24"/>
        </w:rPr>
        <w:t xml:space="preserve">_____ $50 </w:t>
      </w:r>
      <w:r w:rsidR="00372E01" w:rsidRPr="00372E01">
        <w:rPr>
          <w:rFonts w:cs="Arial"/>
          <w:bCs/>
          <w:color w:val="000000"/>
          <w:sz w:val="16"/>
          <w:szCs w:val="16"/>
        </w:rPr>
        <w:t>or less</w:t>
      </w:r>
      <w:r w:rsidR="00372E01" w:rsidRPr="00372E01">
        <w:rPr>
          <w:rFonts w:cs="Arial"/>
          <w:bCs/>
          <w:color w:val="000000"/>
        </w:rPr>
        <w:t xml:space="preserve"> </w:t>
      </w:r>
      <w:r w:rsidRPr="00372E01">
        <w:rPr>
          <w:rFonts w:cs="Arial"/>
          <w:bCs/>
          <w:color w:val="000000"/>
        </w:rPr>
        <w:t xml:space="preserve">Friend of Climax-Shelly Booster Club </w:t>
      </w:r>
    </w:p>
    <w:p w:rsidR="00A1327D" w:rsidRPr="00A1327D" w:rsidRDefault="00A1327D" w:rsidP="0010427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</w:p>
    <w:p w:rsidR="00A1327D" w:rsidRDefault="00A1327D" w:rsidP="0034446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 w:val="24"/>
          <w:szCs w:val="24"/>
        </w:rPr>
      </w:pPr>
    </w:p>
    <w:p w:rsidR="00B001B8" w:rsidRDefault="00B001B8" w:rsidP="0034446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 w:val="24"/>
          <w:szCs w:val="24"/>
        </w:rPr>
      </w:pPr>
    </w:p>
    <w:p w:rsidR="0034446C" w:rsidRDefault="0034446C" w:rsidP="0034446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 w:val="24"/>
          <w:szCs w:val="24"/>
        </w:rPr>
      </w:pPr>
      <w:r w:rsidRPr="00016CEA">
        <w:rPr>
          <w:rFonts w:cs="Times New Roman"/>
          <w:b/>
          <w:i/>
          <w:color w:val="000000"/>
          <w:sz w:val="24"/>
          <w:szCs w:val="24"/>
        </w:rPr>
        <w:lastRenderedPageBreak/>
        <w:t xml:space="preserve">In return for your support, sponsors will receive the following: </w:t>
      </w:r>
    </w:p>
    <w:p w:rsidR="00A1327D" w:rsidRPr="00A1327D" w:rsidRDefault="00B001B8" w:rsidP="0034446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KNIGHT</w:t>
      </w:r>
      <w:r w:rsidR="00A1327D" w:rsidRPr="00A1327D">
        <w:rPr>
          <w:rFonts w:cs="Times New Roman"/>
          <w:i/>
          <w:color w:val="000000"/>
          <w:sz w:val="24"/>
          <w:szCs w:val="24"/>
        </w:rPr>
        <w:t xml:space="preserve"> SPONSOR ONLY – Sponsor </w:t>
      </w:r>
      <w:r w:rsidR="00A1327D">
        <w:rPr>
          <w:rFonts w:cs="Times New Roman"/>
          <w:i/>
          <w:color w:val="000000"/>
          <w:sz w:val="24"/>
          <w:szCs w:val="24"/>
        </w:rPr>
        <w:t xml:space="preserve">Banner </w:t>
      </w:r>
      <w:r w:rsidR="00A1327D" w:rsidRPr="00A1327D">
        <w:rPr>
          <w:rFonts w:cs="Times New Roman"/>
          <w:i/>
          <w:color w:val="000000"/>
          <w:sz w:val="24"/>
          <w:szCs w:val="24"/>
        </w:rPr>
        <w:t>on display in Climax-Shelly School Gym.</w:t>
      </w:r>
      <w:r w:rsidR="00A1327D">
        <w:rPr>
          <w:rFonts w:cs="Times New Roman"/>
          <w:i/>
          <w:color w:val="000000"/>
          <w:sz w:val="24"/>
          <w:szCs w:val="24"/>
        </w:rPr>
        <w:t>*</w:t>
      </w:r>
    </w:p>
    <w:p w:rsidR="00B001B8" w:rsidRDefault="00B001B8" w:rsidP="0034446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ALL SPONSORS</w:t>
      </w:r>
    </w:p>
    <w:p w:rsidR="0034446C" w:rsidRPr="00F45711" w:rsidRDefault="0034446C" w:rsidP="0034446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 w:rsidRPr="00F45711">
        <w:rPr>
          <w:rFonts w:cs="Times New Roman"/>
          <w:i/>
          <w:color w:val="000000"/>
          <w:sz w:val="24"/>
          <w:szCs w:val="24"/>
        </w:rPr>
        <w:t>Name listed on Climax-Shelly Booster Club display at Climax-Shelly School.</w:t>
      </w:r>
    </w:p>
    <w:p w:rsidR="0034446C" w:rsidRPr="00F45711" w:rsidRDefault="0034446C" w:rsidP="0034446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 w:rsidRPr="00F45711">
        <w:rPr>
          <w:rFonts w:cs="Times New Roman"/>
          <w:i/>
          <w:color w:val="000000"/>
          <w:sz w:val="24"/>
          <w:szCs w:val="24"/>
        </w:rPr>
        <w:t>Name listed on Climax-Shelly Booster Club link on school webpage.</w:t>
      </w:r>
    </w:p>
    <w:p w:rsidR="0034446C" w:rsidRDefault="0034446C" w:rsidP="0034446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 w:rsidRPr="00F45711">
        <w:rPr>
          <w:rFonts w:cs="Times New Roman"/>
          <w:i/>
          <w:color w:val="000000"/>
          <w:sz w:val="24"/>
          <w:szCs w:val="24"/>
        </w:rPr>
        <w:t>Climax-Shelly Booster Club Window decal.</w:t>
      </w:r>
    </w:p>
    <w:p w:rsidR="00A1327D" w:rsidRPr="00F45711" w:rsidRDefault="00A1327D" w:rsidP="0034446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</w:rPr>
      </w:pPr>
    </w:p>
    <w:p w:rsidR="00016CEA" w:rsidRPr="00A1327D" w:rsidRDefault="00A1327D" w:rsidP="0010427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16"/>
          <w:szCs w:val="16"/>
        </w:rPr>
        <w:sectPr w:rsidR="00016CEA" w:rsidRPr="00A1327D" w:rsidSect="00016C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1327D">
        <w:rPr>
          <w:rFonts w:cs="Times New Roman"/>
          <w:bCs/>
          <w:i/>
          <w:iCs/>
          <w:color w:val="000000"/>
          <w:sz w:val="16"/>
          <w:szCs w:val="16"/>
        </w:rPr>
        <w:t>*Sponsor will be contacted to determine design of Sponsor Banner</w:t>
      </w:r>
    </w:p>
    <w:p w:rsidR="00A1327D" w:rsidRDefault="00A1327D" w:rsidP="0010427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</w:p>
    <w:p w:rsidR="0010427B" w:rsidRDefault="0010427B" w:rsidP="0010427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0427B">
        <w:rPr>
          <w:rFonts w:cs="Times New Roman"/>
          <w:color w:val="000000"/>
          <w:sz w:val="24"/>
          <w:szCs w:val="24"/>
        </w:rPr>
        <w:t>Dat</w:t>
      </w:r>
      <w:r w:rsidR="00AC2FD4">
        <w:rPr>
          <w:rFonts w:cs="Times New Roman"/>
          <w:color w:val="000000"/>
          <w:sz w:val="24"/>
          <w:szCs w:val="24"/>
        </w:rPr>
        <w:t>e</w:t>
      </w:r>
      <w:proofErr w:type="gramStart"/>
      <w:r w:rsidR="00AC2FD4">
        <w:rPr>
          <w:rFonts w:cs="Times New Roman"/>
          <w:color w:val="000000"/>
          <w:sz w:val="24"/>
          <w:szCs w:val="24"/>
        </w:rPr>
        <w:t>:_</w:t>
      </w:r>
      <w:proofErr w:type="gramEnd"/>
      <w:r w:rsidR="00AC2FD4">
        <w:rPr>
          <w:rFonts w:cs="Times New Roman"/>
          <w:color w:val="000000"/>
          <w:sz w:val="24"/>
          <w:szCs w:val="24"/>
        </w:rPr>
        <w:t>___________</w:t>
      </w:r>
      <w:r w:rsidR="00AC2FD4">
        <w:rPr>
          <w:rFonts w:cs="Times New Roman"/>
          <w:color w:val="000000"/>
          <w:sz w:val="24"/>
          <w:szCs w:val="24"/>
        </w:rPr>
        <w:tab/>
      </w:r>
      <w:r w:rsidRPr="0010427B">
        <w:rPr>
          <w:rFonts w:cs="Times New Roman"/>
          <w:color w:val="000000"/>
          <w:sz w:val="24"/>
          <w:szCs w:val="24"/>
        </w:rPr>
        <w:t>Sponsor Contact: __________________________</w:t>
      </w:r>
      <w:r w:rsidR="00AC2FD4">
        <w:rPr>
          <w:rFonts w:cs="Times New Roman"/>
          <w:color w:val="000000"/>
          <w:sz w:val="24"/>
          <w:szCs w:val="24"/>
        </w:rPr>
        <w:t>___________________</w:t>
      </w:r>
    </w:p>
    <w:p w:rsidR="00AC2FD4" w:rsidRPr="0010427B" w:rsidRDefault="00AC2FD4" w:rsidP="0010427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C2FD4" w:rsidRDefault="00AC2FD4" w:rsidP="0010427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Business or Organization </w:t>
      </w:r>
      <w:r w:rsidR="0010427B" w:rsidRPr="0010427B">
        <w:rPr>
          <w:rFonts w:cs="Times New Roman"/>
          <w:color w:val="000000"/>
          <w:sz w:val="24"/>
          <w:szCs w:val="24"/>
        </w:rPr>
        <w:t>Name</w:t>
      </w:r>
      <w:proofErr w:type="gramStart"/>
      <w:r w:rsidR="0010427B" w:rsidRPr="0010427B">
        <w:rPr>
          <w:rFonts w:cs="Times New Roman"/>
          <w:color w:val="000000"/>
          <w:sz w:val="24"/>
          <w:szCs w:val="24"/>
        </w:rPr>
        <w:t>:_</w:t>
      </w:r>
      <w:proofErr w:type="gramEnd"/>
      <w:r w:rsidR="0010427B" w:rsidRPr="0010427B">
        <w:rPr>
          <w:rFonts w:cs="Times New Roman"/>
          <w:color w:val="000000"/>
          <w:sz w:val="24"/>
          <w:szCs w:val="24"/>
        </w:rPr>
        <w:t>_______________________________________________</w:t>
      </w:r>
      <w:r>
        <w:rPr>
          <w:rFonts w:cs="Times New Roman"/>
          <w:color w:val="000000"/>
          <w:sz w:val="24"/>
          <w:szCs w:val="24"/>
        </w:rPr>
        <w:t>____</w:t>
      </w:r>
    </w:p>
    <w:p w:rsidR="0010427B" w:rsidRPr="0010427B" w:rsidRDefault="0010427B" w:rsidP="0010427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0427B">
        <w:rPr>
          <w:rFonts w:cs="Times New Roman"/>
          <w:color w:val="000000"/>
          <w:sz w:val="24"/>
          <w:szCs w:val="24"/>
        </w:rPr>
        <w:t xml:space="preserve"> </w:t>
      </w:r>
    </w:p>
    <w:p w:rsidR="00AC2FD4" w:rsidRDefault="0010427B" w:rsidP="0010427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0427B">
        <w:rPr>
          <w:rFonts w:cs="Times New Roman"/>
          <w:color w:val="000000"/>
          <w:sz w:val="24"/>
          <w:szCs w:val="24"/>
        </w:rPr>
        <w:t>Street Address: ___________________________________________________________</w:t>
      </w:r>
      <w:r w:rsidR="00AC2FD4">
        <w:rPr>
          <w:rFonts w:cs="Times New Roman"/>
          <w:color w:val="000000"/>
          <w:sz w:val="24"/>
          <w:szCs w:val="24"/>
        </w:rPr>
        <w:t>______</w:t>
      </w:r>
    </w:p>
    <w:p w:rsidR="0010427B" w:rsidRPr="0010427B" w:rsidRDefault="0010427B" w:rsidP="0010427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0427B">
        <w:rPr>
          <w:rFonts w:cs="Times New Roman"/>
          <w:color w:val="000000"/>
          <w:sz w:val="24"/>
          <w:szCs w:val="24"/>
        </w:rPr>
        <w:t xml:space="preserve"> </w:t>
      </w:r>
    </w:p>
    <w:p w:rsidR="00AC2FD4" w:rsidRDefault="0010427B" w:rsidP="0010427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0427B">
        <w:rPr>
          <w:rFonts w:cs="Times New Roman"/>
          <w:color w:val="000000"/>
          <w:sz w:val="24"/>
          <w:szCs w:val="24"/>
        </w:rPr>
        <w:t>City/ State/ Zip Code: ______________________________________________________</w:t>
      </w:r>
      <w:r w:rsidR="00AC2FD4">
        <w:rPr>
          <w:rFonts w:cs="Times New Roman"/>
          <w:color w:val="000000"/>
          <w:sz w:val="24"/>
          <w:szCs w:val="24"/>
        </w:rPr>
        <w:t>______</w:t>
      </w:r>
    </w:p>
    <w:p w:rsidR="0010427B" w:rsidRPr="0010427B" w:rsidRDefault="0010427B" w:rsidP="0010427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0427B">
        <w:rPr>
          <w:rFonts w:cs="Times New Roman"/>
          <w:color w:val="000000"/>
          <w:sz w:val="24"/>
          <w:szCs w:val="24"/>
        </w:rPr>
        <w:t xml:space="preserve"> </w:t>
      </w:r>
    </w:p>
    <w:p w:rsidR="00AC2FD4" w:rsidRDefault="0010427B" w:rsidP="0010427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0427B">
        <w:rPr>
          <w:rFonts w:cs="Times New Roman"/>
          <w:color w:val="000000"/>
          <w:sz w:val="24"/>
          <w:szCs w:val="24"/>
        </w:rPr>
        <w:t>Phone: ________________________________________________________________</w:t>
      </w:r>
      <w:r w:rsidR="00AC2FD4">
        <w:rPr>
          <w:rFonts w:cs="Times New Roman"/>
          <w:color w:val="000000"/>
          <w:sz w:val="24"/>
          <w:szCs w:val="24"/>
        </w:rPr>
        <w:t>______</w:t>
      </w:r>
      <w:r w:rsidRPr="0010427B">
        <w:rPr>
          <w:rFonts w:cs="Times New Roman"/>
          <w:color w:val="000000"/>
          <w:sz w:val="24"/>
          <w:szCs w:val="24"/>
        </w:rPr>
        <w:t>__</w:t>
      </w:r>
    </w:p>
    <w:p w:rsidR="0010427B" w:rsidRPr="0010427B" w:rsidRDefault="0010427B" w:rsidP="0010427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0427B">
        <w:rPr>
          <w:rFonts w:cs="Times New Roman"/>
          <w:color w:val="000000"/>
          <w:sz w:val="24"/>
          <w:szCs w:val="24"/>
        </w:rPr>
        <w:t xml:space="preserve"> </w:t>
      </w:r>
    </w:p>
    <w:p w:rsidR="0010427B" w:rsidRDefault="0010427B" w:rsidP="0010427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0427B">
        <w:rPr>
          <w:rFonts w:cs="Times New Roman"/>
          <w:color w:val="000000"/>
          <w:sz w:val="24"/>
          <w:szCs w:val="24"/>
        </w:rPr>
        <w:t>Email address</w:t>
      </w:r>
      <w:proofErr w:type="gramStart"/>
      <w:r w:rsidRPr="0010427B">
        <w:rPr>
          <w:rFonts w:cs="Times New Roman"/>
          <w:color w:val="000000"/>
          <w:sz w:val="24"/>
          <w:szCs w:val="24"/>
        </w:rPr>
        <w:t>:_</w:t>
      </w:r>
      <w:proofErr w:type="gramEnd"/>
      <w:r w:rsidRPr="0010427B">
        <w:rPr>
          <w:rFonts w:cs="Times New Roman"/>
          <w:color w:val="000000"/>
          <w:sz w:val="24"/>
          <w:szCs w:val="24"/>
        </w:rPr>
        <w:t>_________________________________________________________</w:t>
      </w:r>
      <w:r w:rsidR="00AC2FD4">
        <w:rPr>
          <w:rFonts w:cs="Times New Roman"/>
          <w:color w:val="000000"/>
          <w:sz w:val="24"/>
          <w:szCs w:val="24"/>
        </w:rPr>
        <w:t>______</w:t>
      </w:r>
      <w:r w:rsidRPr="0010427B">
        <w:rPr>
          <w:rFonts w:cs="Times New Roman"/>
          <w:color w:val="000000"/>
          <w:sz w:val="24"/>
          <w:szCs w:val="24"/>
        </w:rPr>
        <w:t xml:space="preserve">__ </w:t>
      </w:r>
    </w:p>
    <w:p w:rsidR="00AC2FD4" w:rsidRPr="0010427B" w:rsidRDefault="00AC2FD4" w:rsidP="0010427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C2FD4" w:rsidRPr="0010427B" w:rsidRDefault="0010427B" w:rsidP="0010427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0427B">
        <w:rPr>
          <w:rFonts w:cs="Times New Roman"/>
          <w:color w:val="000000"/>
          <w:sz w:val="24"/>
          <w:szCs w:val="24"/>
        </w:rPr>
        <w:t>Signature of Approval</w:t>
      </w:r>
      <w:proofErr w:type="gramStart"/>
      <w:r w:rsidRPr="0010427B">
        <w:rPr>
          <w:rFonts w:cs="Times New Roman"/>
          <w:color w:val="000000"/>
          <w:sz w:val="24"/>
          <w:szCs w:val="24"/>
        </w:rPr>
        <w:t>:_</w:t>
      </w:r>
      <w:proofErr w:type="gramEnd"/>
      <w:r w:rsidRPr="0010427B">
        <w:rPr>
          <w:rFonts w:cs="Times New Roman"/>
          <w:color w:val="000000"/>
          <w:sz w:val="24"/>
          <w:szCs w:val="24"/>
        </w:rPr>
        <w:t>__________________________________________________</w:t>
      </w:r>
      <w:r w:rsidR="00AC2FD4">
        <w:rPr>
          <w:rFonts w:cs="Times New Roman"/>
          <w:color w:val="000000"/>
          <w:sz w:val="24"/>
          <w:szCs w:val="24"/>
        </w:rPr>
        <w:t>______</w:t>
      </w:r>
      <w:r w:rsidRPr="0010427B">
        <w:rPr>
          <w:rFonts w:cs="Times New Roman"/>
          <w:color w:val="000000"/>
          <w:sz w:val="24"/>
          <w:szCs w:val="24"/>
        </w:rPr>
        <w:t xml:space="preserve">___ </w:t>
      </w:r>
    </w:p>
    <w:p w:rsidR="006537B1" w:rsidRDefault="006537B1" w:rsidP="0010427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iCs/>
          <w:color w:val="000000"/>
          <w:sz w:val="24"/>
          <w:szCs w:val="24"/>
        </w:rPr>
      </w:pPr>
    </w:p>
    <w:p w:rsidR="00516E01" w:rsidRDefault="00516E01" w:rsidP="002D49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i/>
          <w:iCs/>
          <w:color w:val="000000"/>
          <w:sz w:val="24"/>
          <w:szCs w:val="24"/>
        </w:rPr>
      </w:pPr>
    </w:p>
    <w:p w:rsidR="00A279AA" w:rsidRDefault="00F01BE3" w:rsidP="002D49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Return this form with payment to</w:t>
      </w:r>
      <w:r w:rsidR="0010427B" w:rsidRPr="0010427B">
        <w:rPr>
          <w:rFonts w:cs="Times New Roman"/>
          <w:bCs/>
          <w:i/>
          <w:iCs/>
          <w:color w:val="000000"/>
          <w:sz w:val="24"/>
          <w:szCs w:val="24"/>
        </w:rPr>
        <w:t>:</w:t>
      </w:r>
    </w:p>
    <w:p w:rsidR="0010427B" w:rsidRPr="0010427B" w:rsidRDefault="00AC2FD4" w:rsidP="002D49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Climax-Shelly Booster Club</w:t>
      </w:r>
    </w:p>
    <w:p w:rsidR="00E83DD4" w:rsidRDefault="00AC2FD4" w:rsidP="002D49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c/o Toscha Larson</w:t>
      </w:r>
    </w:p>
    <w:p w:rsidR="0010427B" w:rsidRDefault="00AC2FD4" w:rsidP="002D49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i/>
          <w:iCs/>
          <w:color w:val="000000"/>
          <w:sz w:val="24"/>
          <w:szCs w:val="24"/>
        </w:rPr>
      </w:pPr>
      <w:r>
        <w:rPr>
          <w:rFonts w:cs="Times New Roman"/>
          <w:bCs/>
          <w:i/>
          <w:iCs/>
          <w:color w:val="000000"/>
          <w:sz w:val="24"/>
          <w:szCs w:val="24"/>
        </w:rPr>
        <w:t>35781 State Hwy 220 SW</w:t>
      </w:r>
    </w:p>
    <w:p w:rsidR="00AC2FD4" w:rsidRDefault="00AC2FD4" w:rsidP="002D49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cs="Times New Roman"/>
          <w:bCs/>
          <w:i/>
          <w:iCs/>
          <w:color w:val="000000"/>
          <w:sz w:val="24"/>
          <w:szCs w:val="24"/>
        </w:rPr>
        <w:t>Climax, MN  56523</w:t>
      </w:r>
    </w:p>
    <w:p w:rsidR="008D3E3B" w:rsidRPr="004F6930" w:rsidRDefault="008D3E3B" w:rsidP="008D3E3B">
      <w:pPr>
        <w:jc w:val="center"/>
        <w:rPr>
          <w:rFonts w:ascii="Constantia" w:hAnsi="Constantia" w:cs="Aharoni"/>
          <w:b/>
          <w:sz w:val="20"/>
          <w:szCs w:val="20"/>
        </w:rPr>
      </w:pPr>
      <w:r w:rsidRPr="004F6930">
        <w:rPr>
          <w:rFonts w:ascii="Constantia" w:hAnsi="Constantia" w:cs="Aharoni"/>
          <w:b/>
          <w:sz w:val="20"/>
          <w:szCs w:val="20"/>
        </w:rPr>
        <w:lastRenderedPageBreak/>
        <w:t xml:space="preserve">2015-2016 Members </w:t>
      </w:r>
    </w:p>
    <w:p w:rsidR="008D3E3B" w:rsidRPr="004F6930" w:rsidRDefault="008D3E3B" w:rsidP="008D3E3B">
      <w:pPr>
        <w:jc w:val="center"/>
        <w:rPr>
          <w:sz w:val="20"/>
          <w:szCs w:val="20"/>
        </w:rPr>
        <w:sectPr w:rsidR="008D3E3B" w:rsidRPr="004F6930" w:rsidSect="004F69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lastRenderedPageBreak/>
        <w:t>Ben and Toscha Larson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Jeff and Jean Vatnsdal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Dana and Molly Paulsrud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Beth Rarick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Todd and Stacy Siemieniewski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Todd and Fay Evenson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lastRenderedPageBreak/>
        <w:t>Brad and Dorene Erickson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Shanna Stortroen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Jake and Jess Rarick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David and Ashley Rye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Nancy Newcomb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Bryan Stortroen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lastRenderedPageBreak/>
        <w:t>Jayne Nesvig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Vance and Cheryl Thoreson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Paul and Leah Reitmeier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Andrea Marshall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Jonathon Vonesh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Dillon Fenno</w:t>
      </w:r>
    </w:p>
    <w:p w:rsidR="008D3E3B" w:rsidRPr="004F6930" w:rsidRDefault="008D3E3B" w:rsidP="004F6930">
      <w:pPr>
        <w:rPr>
          <w:rFonts w:ascii="Constantia" w:hAnsi="Constantia" w:cs="Aharoni"/>
          <w:b/>
          <w:sz w:val="20"/>
          <w:szCs w:val="20"/>
        </w:rPr>
        <w:sectPr w:rsidR="008D3E3B" w:rsidRPr="004F6930" w:rsidSect="004F6930">
          <w:type w:val="continuous"/>
          <w:pgSz w:w="12240" w:h="15840"/>
          <w:pgMar w:top="1440" w:right="1440" w:bottom="720" w:left="1440" w:header="720" w:footer="720" w:gutter="0"/>
          <w:cols w:num="3" w:space="720"/>
          <w:docGrid w:linePitch="360"/>
        </w:sectPr>
      </w:pPr>
    </w:p>
    <w:p w:rsidR="004F6930" w:rsidRDefault="004F6930" w:rsidP="004F6930">
      <w:pPr>
        <w:jc w:val="center"/>
        <w:rPr>
          <w:rFonts w:ascii="Constantia" w:hAnsi="Constantia" w:cs="Aharoni"/>
          <w:b/>
          <w:sz w:val="20"/>
          <w:szCs w:val="20"/>
        </w:rPr>
        <w:sectPr w:rsidR="004F6930" w:rsidSect="007F78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6930" w:rsidRDefault="008D3E3B" w:rsidP="004F6930">
      <w:pPr>
        <w:jc w:val="center"/>
        <w:rPr>
          <w:rFonts w:ascii="Constantia" w:hAnsi="Constantia" w:cs="Aharoni"/>
          <w:b/>
          <w:sz w:val="20"/>
          <w:szCs w:val="20"/>
        </w:rPr>
      </w:pPr>
      <w:r w:rsidRPr="004F6930">
        <w:rPr>
          <w:rFonts w:ascii="Constantia" w:hAnsi="Constantia" w:cs="Aharoni"/>
          <w:b/>
          <w:sz w:val="20"/>
          <w:szCs w:val="20"/>
        </w:rPr>
        <w:lastRenderedPageBreak/>
        <w:t>2015-2016 Sponsors</w:t>
      </w:r>
    </w:p>
    <w:p w:rsidR="008D3E3B" w:rsidRPr="004F6930" w:rsidRDefault="008D3E3B" w:rsidP="004F6930">
      <w:pPr>
        <w:jc w:val="center"/>
        <w:rPr>
          <w:rFonts w:ascii="Constantia" w:hAnsi="Constantia" w:cs="Aharoni"/>
          <w:b/>
          <w:sz w:val="20"/>
          <w:szCs w:val="20"/>
        </w:rPr>
      </w:pPr>
      <w:r w:rsidRPr="004F6930">
        <w:rPr>
          <w:b/>
          <w:sz w:val="20"/>
          <w:szCs w:val="20"/>
        </w:rPr>
        <w:t>KNIGHT ($300 or more)</w:t>
      </w:r>
    </w:p>
    <w:p w:rsidR="008D3E3B" w:rsidRPr="004F6930" w:rsidRDefault="008D3E3B" w:rsidP="008D3E3B">
      <w:pPr>
        <w:jc w:val="center"/>
        <w:rPr>
          <w:sz w:val="20"/>
          <w:szCs w:val="20"/>
        </w:rPr>
        <w:sectPr w:rsidR="008D3E3B" w:rsidRPr="004F6930" w:rsidSect="007F78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lastRenderedPageBreak/>
        <w:t>Centrol Ag Consulting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City of Climax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Columbia Grain, Inc.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Erickson Financial Advisors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lastRenderedPageBreak/>
        <w:t>Jonathon Vonesh Realtor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Polk County Social Services Foster Care Licensing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Pete’s One Stop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lastRenderedPageBreak/>
        <w:t>Spokely Farms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The Corner Bar and Café</w:t>
      </w:r>
    </w:p>
    <w:p w:rsidR="004F6930" w:rsidRDefault="004F6930" w:rsidP="004F6930">
      <w:pPr>
        <w:jc w:val="center"/>
        <w:rPr>
          <w:sz w:val="20"/>
          <w:szCs w:val="20"/>
        </w:rPr>
        <w:sectPr w:rsidR="004F6930" w:rsidSect="004F693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sz w:val="20"/>
          <w:szCs w:val="20"/>
        </w:rPr>
        <w:t>Todd Evenson Farms</w:t>
      </w:r>
    </w:p>
    <w:p w:rsidR="008D3E3B" w:rsidRPr="004F6930" w:rsidRDefault="008D3E3B" w:rsidP="004F6930">
      <w:pPr>
        <w:jc w:val="center"/>
        <w:rPr>
          <w:b/>
          <w:sz w:val="20"/>
          <w:szCs w:val="20"/>
        </w:rPr>
      </w:pPr>
      <w:r w:rsidRPr="004F6930">
        <w:rPr>
          <w:b/>
          <w:sz w:val="20"/>
          <w:szCs w:val="20"/>
        </w:rPr>
        <w:lastRenderedPageBreak/>
        <w:t>SILVER ($150)</w:t>
      </w:r>
    </w:p>
    <w:p w:rsidR="008D3E3B" w:rsidRPr="004F6930" w:rsidRDefault="008D3E3B" w:rsidP="008D3E3B">
      <w:pPr>
        <w:jc w:val="center"/>
        <w:rPr>
          <w:sz w:val="20"/>
          <w:szCs w:val="20"/>
        </w:rPr>
        <w:sectPr w:rsidR="008D3E3B" w:rsidRPr="004F6930" w:rsidSect="007F78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lastRenderedPageBreak/>
        <w:t>Altru Clinic – Crookston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lastRenderedPageBreak/>
        <w:t>Bremer Bank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KROX Radio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lastRenderedPageBreak/>
        <w:t>Titan Machinery</w:t>
      </w:r>
    </w:p>
    <w:p w:rsidR="008D3E3B" w:rsidRPr="004F6930" w:rsidRDefault="008D3E3B" w:rsidP="004F6930">
      <w:pPr>
        <w:jc w:val="center"/>
        <w:rPr>
          <w:sz w:val="20"/>
          <w:szCs w:val="20"/>
        </w:rPr>
        <w:sectPr w:rsidR="008D3E3B" w:rsidRPr="004F6930" w:rsidSect="001B5EF5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 w:rsidRPr="004F6930">
        <w:rPr>
          <w:sz w:val="20"/>
          <w:szCs w:val="20"/>
        </w:rPr>
        <w:lastRenderedPageBreak/>
        <w:t>Valley Plains Equipment</w:t>
      </w:r>
    </w:p>
    <w:p w:rsidR="008D3E3B" w:rsidRPr="004F6930" w:rsidRDefault="008D3E3B" w:rsidP="004F6930">
      <w:pPr>
        <w:jc w:val="center"/>
        <w:rPr>
          <w:b/>
          <w:sz w:val="20"/>
          <w:szCs w:val="20"/>
        </w:rPr>
      </w:pPr>
      <w:r w:rsidRPr="004F6930">
        <w:rPr>
          <w:b/>
          <w:sz w:val="20"/>
          <w:szCs w:val="20"/>
        </w:rPr>
        <w:lastRenderedPageBreak/>
        <w:t>BLACK ($100)</w:t>
      </w:r>
    </w:p>
    <w:p w:rsidR="008D3E3B" w:rsidRPr="004F6930" w:rsidRDefault="008D3E3B" w:rsidP="004F6930">
      <w:pPr>
        <w:jc w:val="center"/>
        <w:rPr>
          <w:sz w:val="20"/>
          <w:szCs w:val="20"/>
        </w:rPr>
        <w:sectPr w:rsidR="008D3E3B" w:rsidRPr="004F6930" w:rsidSect="007F78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lastRenderedPageBreak/>
        <w:t>City of Nielsville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City of Shelly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Halstad Telephone Company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lastRenderedPageBreak/>
        <w:t>Ottertail Power Company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Red River Valley Co-op Power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t>River’s Edge Insurance Agency</w:t>
      </w:r>
    </w:p>
    <w:p w:rsidR="008D3E3B" w:rsidRPr="004F6930" w:rsidRDefault="008D3E3B" w:rsidP="008D3E3B">
      <w:pPr>
        <w:jc w:val="center"/>
        <w:rPr>
          <w:sz w:val="20"/>
          <w:szCs w:val="20"/>
        </w:rPr>
        <w:sectPr w:rsidR="008D3E3B" w:rsidRPr="004F6930" w:rsidSect="004F693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4F6930">
        <w:rPr>
          <w:sz w:val="20"/>
          <w:szCs w:val="20"/>
        </w:rPr>
        <w:lastRenderedPageBreak/>
        <w:t xml:space="preserve">Vineland-Huntsville Mutual </w:t>
      </w:r>
      <w:proofErr w:type="spellStart"/>
      <w:r w:rsidR="004F6930">
        <w:rPr>
          <w:sz w:val="20"/>
          <w:szCs w:val="20"/>
        </w:rPr>
        <w:t>Insurane</w:t>
      </w:r>
      <w:proofErr w:type="spellEnd"/>
    </w:p>
    <w:p w:rsidR="008D3E3B" w:rsidRPr="004F6930" w:rsidRDefault="008D3E3B" w:rsidP="004F6930">
      <w:pPr>
        <w:jc w:val="center"/>
        <w:rPr>
          <w:b/>
          <w:sz w:val="20"/>
          <w:szCs w:val="20"/>
        </w:rPr>
      </w:pPr>
      <w:r w:rsidRPr="004F6930">
        <w:rPr>
          <w:b/>
          <w:sz w:val="20"/>
          <w:szCs w:val="20"/>
        </w:rPr>
        <w:lastRenderedPageBreak/>
        <w:t>FRIEND OF BOOSTER CLUB ($50 or less)</w:t>
      </w:r>
    </w:p>
    <w:p w:rsidR="008D3E3B" w:rsidRPr="004F6930" w:rsidRDefault="008D3E3B" w:rsidP="004F6930">
      <w:pPr>
        <w:jc w:val="center"/>
        <w:rPr>
          <w:sz w:val="20"/>
          <w:szCs w:val="20"/>
        </w:rPr>
        <w:sectPr w:rsidR="008D3E3B" w:rsidRPr="004F6930" w:rsidSect="007F78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lastRenderedPageBreak/>
        <w:t>Ada Auto Dealers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lastRenderedPageBreak/>
        <w:t>American Federal Bank</w:t>
      </w:r>
    </w:p>
    <w:p w:rsidR="008D3E3B" w:rsidRPr="004F6930" w:rsidRDefault="008D3E3B" w:rsidP="008D3E3B">
      <w:pPr>
        <w:jc w:val="center"/>
        <w:rPr>
          <w:sz w:val="20"/>
          <w:szCs w:val="20"/>
        </w:rPr>
      </w:pPr>
      <w:r w:rsidRPr="004F6930">
        <w:rPr>
          <w:sz w:val="20"/>
          <w:szCs w:val="20"/>
        </w:rPr>
        <w:lastRenderedPageBreak/>
        <w:t>Dr. Joy’s Dental Clinic</w:t>
      </w:r>
    </w:p>
    <w:p w:rsidR="008D3E3B" w:rsidRPr="004F6930" w:rsidRDefault="004F6930" w:rsidP="008D3E3B">
      <w:pPr>
        <w:jc w:val="center"/>
        <w:rPr>
          <w:sz w:val="20"/>
          <w:szCs w:val="20"/>
        </w:rPr>
        <w:sectPr w:rsidR="008D3E3B" w:rsidRPr="004F6930" w:rsidSect="003C103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rPr>
          <w:sz w:val="20"/>
          <w:szCs w:val="20"/>
        </w:rPr>
        <w:lastRenderedPageBreak/>
        <w:t>VFW Post 190</w:t>
      </w:r>
    </w:p>
    <w:p w:rsidR="008D3E3B" w:rsidRPr="004F6930" w:rsidRDefault="008D3E3B" w:rsidP="004F693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sectPr w:rsidR="008D3E3B" w:rsidRPr="004F6930" w:rsidSect="00016C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43" w:rsidRDefault="00567E43" w:rsidP="00F45711">
      <w:pPr>
        <w:spacing w:after="0" w:line="240" w:lineRule="auto"/>
      </w:pPr>
      <w:r>
        <w:separator/>
      </w:r>
    </w:p>
  </w:endnote>
  <w:endnote w:type="continuationSeparator" w:id="0">
    <w:p w:rsidR="00567E43" w:rsidRDefault="00567E43" w:rsidP="00F4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43" w:rsidRDefault="00567E43" w:rsidP="00F45711">
      <w:pPr>
        <w:spacing w:after="0" w:line="240" w:lineRule="auto"/>
      </w:pPr>
      <w:r>
        <w:separator/>
      </w:r>
    </w:p>
  </w:footnote>
  <w:footnote w:type="continuationSeparator" w:id="0">
    <w:p w:rsidR="00567E43" w:rsidRDefault="00567E43" w:rsidP="00F4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711" w:rsidRDefault="00ED69F4" w:rsidP="00F45711">
    <w:pPr>
      <w:pStyle w:val="Header"/>
      <w:jc w:val="center"/>
    </w:pPr>
    <w:r>
      <w:rPr>
        <w:noProof/>
      </w:rPr>
    </w:r>
    <w:r>
      <w:rPr>
        <w:noProof/>
      </w:rPr>
      <w:pict>
        <v:group id="Canvas 1" o:spid="_x0000_s2060" editas="canvas" style="width:209.8pt;height:145.7pt;mso-position-horizontal-relative:char;mso-position-vertical-relative:line" coordsize="26644,18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width:26644;height:18503;visibility:visible">
            <v:fill o:detectmouseclick="t"/>
            <v:path o:connecttype="none"/>
          </v:shape>
          <v:shape id="Picture 2" o:spid="_x0000_s2062" type="#_x0000_t75" style="position:absolute;top:1477;width:10599;height:142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I5jPDAAAA2gAAAA8AAABkcnMvZG93bnJldi54bWxEj0FrwkAUhO8F/8PyhF6KbvRQanQVEVrb&#10;i2gUvT6yzySYfRt2V5P8+26h4HGYmW+YxaoztXiQ85VlBZNxAoI4t7riQsHp+Dn6AOEDssbaMino&#10;ycNqOXhZYKptywd6ZKEQEcI+RQVlCE0qpc9LMujHtiGO3tU6gyFKV0jtsI1wU8tpkrxLgxXHhRIb&#10;2pSU37K7UXB0bz/9dpZ97Q6yP/Nl0u6y/V6p12G3noMI1IVn+L/9rRVM4e9KvAF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wjmM8MAAADaAAAADwAAAAAAAAAAAAAAAACf&#10;AgAAZHJzL2Rvd25yZXYueG1sUEsFBgAAAAAEAAQA9wAAAI8DAAAAAA==&#10;">
            <v:imagedata r:id="rId1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3" type="#_x0000_t202" style="position:absolute;left:10007;top:6204;width:16377;height:5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DR8UA&#10;AADaAAAADwAAAGRycy9kb3ducmV2LnhtbESPQWsCMRSE7wX/Q3iCt5qtaKlbo0jF4qEgbkXt7bF5&#10;3WzdvKybVLf/3ghCj8PMfMNMZq2txJkaXzpW8NRPQBDnTpdcKNh+Lh9fQPiArLFyTAr+yMNs2nmY&#10;YKrdhTd0zkIhIoR9igpMCHUqpc8NWfR9VxNH79s1FkOUTSF1g5cIt5UcJMmztFhyXDBY05uh/Jj9&#10;WgXzw+I0MsMfWi2+PtbZuHw/7nc7pXrddv4KIlAb/sP39korGMLtSr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cNHxQAAANoAAAAPAAAAAAAAAAAAAAAAAJgCAABkcnMv&#10;ZG93bnJldi54bWxQSwUGAAAAAAQABAD1AAAAigMAAAAA&#10;">
            <v:textbox style="mso-fit-shape-to-text:t" inset="1.94936mm,.97467mm,1.94936mm,.97467mm">
              <w:txbxContent>
                <w:p w:rsidR="00016CEA" w:rsidRPr="002D03DD" w:rsidRDefault="00016CEA" w:rsidP="00016CE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eastAsia="Calibri" w:hAnsi="Impact"/>
                      <w:sz w:val="28"/>
                      <w:szCs w:val="28"/>
                    </w:rPr>
                  </w:pPr>
                  <w:r w:rsidRPr="002D03DD">
                    <w:rPr>
                      <w:rFonts w:ascii="Impact" w:eastAsia="Calibri" w:hAnsi="Impact"/>
                      <w:sz w:val="28"/>
                      <w:szCs w:val="28"/>
                    </w:rPr>
                    <w:t>Climax-Shelly</w:t>
                  </w:r>
                </w:p>
                <w:p w:rsidR="00016CEA" w:rsidRPr="002D03DD" w:rsidRDefault="00016CEA" w:rsidP="00016CE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z w:val="28"/>
                      <w:szCs w:val="28"/>
                    </w:rPr>
                  </w:pPr>
                  <w:r w:rsidRPr="002D03DD">
                    <w:rPr>
                      <w:rFonts w:ascii="Impact" w:eastAsia="Calibri" w:hAnsi="Impact"/>
                      <w:sz w:val="28"/>
                      <w:szCs w:val="28"/>
                    </w:rPr>
                    <w:t>Booster Club</w:t>
                  </w:r>
                </w:p>
              </w:txbxContent>
            </v:textbox>
          </v:shape>
          <v:shape id="Picture 7" o:spid="_x0000_s2064" type="#_x0000_t75" style="position:absolute;left:11329;top:1204;width:3299;height:36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ffHDDAAAA2gAAAA8AAABkcnMvZG93bnJldi54bWxEj1trAjEUhN8L/Q/hFPpWs1a8sBpFijfw&#10;qbYKvh02x93F5GRJUl3/vRGEPg4z8w0zmbXWiAv5UDtW0O1kIIgLp2suFfz+LD9GIEJE1mgck4Ib&#10;BZhNX18mmGt35W+67GIpEoRDjgqqGJtcylBUZDF0XEOcvJPzFmOSvpTa4zXBrZGfWTaQFmtOCxU2&#10;9FVRcd79WQV9tzD77Wg1P/bWi6E5aL8vGq/U+1s7H4OI1Mb/8LO90QqG8LiSboC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98cMMAAADaAAAADwAAAAAAAAAAAAAAAACf&#10;AgAAZHJzL2Rvd25yZXYueG1sUEsFBgAAAAAEAAQA9wAAAI8DAAAAAA==&#10;">
            <v:imagedata r:id="rId2" o:title="basketball-16871-large[1]"/>
          </v:shape>
          <v:shape id="Picture 10" o:spid="_x0000_s2065" type="#_x0000_t75" style="position:absolute;left:16237;top:12737;width:4322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WsXLDAAAA2wAAAA8AAABkcnMvZG93bnJldi54bWxEj81qw0AMhO+FvsOiQm/NOqZNg5NNCIXS&#10;FnKJW+hVeOUfYmmNd5O4b18dArlJzGjm03o7cW/ONMYuiIP5LANDUgXfSePg5/v9aQkmJhSPfRBy&#10;8EcRtpv7uzUWPlzkQOcyNUZDJBbooE1pKKyNVUuMcRYGEtXqMDImXcfG+hEvGs69zbNsYRk70YYW&#10;B3prqTqWJ3bwmtcvv1X98cx+V/Ki5pifvvbOPT5MuxWYRFO6ma/Xn17xlV5/0QHs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axcsMAAADbAAAADwAAAAAAAAAAAAAAAACf&#10;AgAAZHJzL2Rvd25yZXYueG1sUEsFBgAAAAAEAAQA9wAAAI8DAAAAAA==&#10;">
            <v:imagedata r:id="rId3" o:title="gif_9_drama_masks[1]"/>
          </v:shape>
          <v:shape id="Picture 18" o:spid="_x0000_s2066" type="#_x0000_t75" style="position:absolute;left:16237;top:1477;width:4155;height:30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BnUTEAAAA2wAAAA8AAABkcnMvZG93bnJldi54bWxEj09vwjAMxe9I+w6RJ3FBI4UDYh1pNTEx&#10;wY1/0q5W4rXdGqdrMijfHh8m7WbrPb/386ocfKsu1McmsIHZNANFbINruDJwPm2elqBiQnbYBiYD&#10;N4pQFg+jFeYuXPlAl2OqlIRwzNFAnVKXax1tTR7jNHTEon2G3mOSta+06/Eq4b7V8yxbaI8NS0ON&#10;Ha1rst/HX28grvfzsx3S+1vk3fNi8sU/ZD+MGT8Ory+gEg3p3/x3vXWCL7Dyiwyg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BnUTEAAAA2wAAAA8AAAAAAAAAAAAAAAAA&#10;nwIAAGRycy9kb3ducmV2LnhtbFBLBQYAAAAABAAEAPcAAACQAwAAAAA=&#10;">
            <v:imagedata r:id="rId4" o:title=""/>
            <v:path arrowok="t"/>
          </v:shape>
          <v:shape id="Picture 24" o:spid="_x0000_s2067" type="#_x0000_t75" style="position:absolute;left:22212;top:1204;width:3363;height:33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8WD3EAAAA2wAAAA8AAABkcnMvZG93bnJldi54bWxEj0FrwkAUhO8F/8PyBC9FN2oRSV1FhFLx&#10;1Jq2Xh/ZZxLMvg27mxj/fVcQPA4z8w2z2vSmFh05X1lWMJ0kIIhzqysuFPxkH+MlCB+QNdaWScGN&#10;PGzWg5cVptpe+Zu6YyhEhLBPUUEZQpNK6fOSDPqJbYijd7bOYIjSFVI7vEa4qeUsSRbSYMVxocSG&#10;diXll2NrFGzbw2++mP65rMu+XuvT/HRrL59KjYb99h1EoD48w4/2XiuYvcH9S/wB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38WD3EAAAA2wAAAA8AAAAAAAAAAAAAAAAA&#10;nwIAAGRycy9kb3ducmV2LnhtbFBLBQYAAAAABAAEAPcAAACQAwAAAAA=&#10;">
            <v:imagedata r:id="rId5" o:title="football-ball[1]"/>
          </v:shape>
          <v:shape id="Picture 37" o:spid="_x0000_s2068" type="#_x0000_t75" style="position:absolute;left:21420;top:12737;width:4155;height:33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kbBPCAAAA2wAAAA8AAABkcnMvZG93bnJldi54bWxEj0trAkEQhO8B/8PQQm5xVgWVjaMERZAc&#10;DPFxb3Z6H8lOzzLT6ubfZ4RAjkVVfUUt171r1Y1CbDwbGI8yUMSFtw1XBs6n3csCVBRki61nMvBD&#10;EdarwdMSc+vv/Em3o1QqQTjmaKAW6XKtY1GTwzjyHXHySh8cSpKh0jbgPcFdqydZNtMOG04LNXa0&#10;qan4Pl6dgfn79iOGsvw6nOTSZW7r5IATY56H/dsrKKFe/sN/7b01MJ3D40v6AXr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JGwTwgAAANsAAAAPAAAAAAAAAAAAAAAAAJ8C&#10;AABkcnMvZG93bnJldi54bWxQSwUGAAAAAAQABAD3AAAAjgMAAAAA&#10;">
            <v:imagedata r:id="rId6" o:title="music-notes[1]"/>
          </v:shape>
          <v:shape id="Picture 299" o:spid="_x0000_s2069" type="#_x0000_t75" style="position:absolute;left:11639;top:11748;width:2989;height:48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DdmzGAAAA3AAAAA8AAABkcnMvZG93bnJldi54bWxEj09rwkAUxO+FfoflFXrTjVLUpK4iQotI&#10;Pfjn4PGZfSah2bdxdzXx27sFocdhZn7DTOedqcWNnK8sKxj0ExDEudUVFwoO+6/eBIQPyBpry6Tg&#10;Th7ms9eXKWbatryl2y4UIkLYZ6igDKHJpPR5SQZ93zbE0TtbZzBE6QqpHbYRbmo5TJKRNFhxXCix&#10;oWVJ+e/uahRsusvH5mdAp+NypdNx++3O6/VYqfe3bvEJIlAX/sPP9korGKYp/J2JR0DO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sN2bMYAAADcAAAADwAAAAAAAAAAAAAA&#10;AACfAgAAZHJzL2Rvd25yZXYueG1sUEsFBgAAAAAEAAQA9wAAAJIDAAAAAA==&#10;">
            <v:imagedata r:id="rId7" o:title=""/>
            <v:path arrowok="t"/>
          </v:shape>
          <w10:wrap type="non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711" w:rsidRDefault="00ED69F4" w:rsidP="00F45711">
    <w:pPr>
      <w:pStyle w:val="Header"/>
      <w:jc w:val="center"/>
    </w:pPr>
    <w:r>
      <w:rPr>
        <w:noProof/>
      </w:rPr>
    </w:r>
    <w:r>
      <w:rPr>
        <w:noProof/>
      </w:rPr>
      <w:pict>
        <v:group id="_x0000_s2049" editas="canvas" style="width:209.8pt;height:145.7pt;mso-position-horizontal-relative:char;mso-position-vertical-relative:line" coordsize="26644,18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width:26644;height:18503;visibility:visible">
            <v:fill o:detectmouseclick="t"/>
            <v:path o:connecttype="none"/>
          </v:shape>
          <v:shape id="Picture 2" o:spid="_x0000_s2057" type="#_x0000_t75" style="position:absolute;top:1477;width:10599;height:142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I5jPDAAAA2gAAAA8AAABkcnMvZG93bnJldi54bWxEj0FrwkAUhO8F/8PyhF6KbvRQanQVEVrb&#10;i2gUvT6yzySYfRt2V5P8+26h4HGYmW+YxaoztXiQ85VlBZNxAoI4t7riQsHp+Dn6AOEDssbaMino&#10;ycNqOXhZYKptywd6ZKEQEcI+RQVlCE0qpc9LMujHtiGO3tU6gyFKV0jtsI1wU8tpkrxLgxXHhRIb&#10;2pSU37K7UXB0bz/9dpZ97Q6yP/Nl0u6y/V6p12G3noMI1IVn+L/9rRVM4e9KvAF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wjmM8MAAADaAAAADwAAAAAAAAAAAAAAAACf&#10;AgAAZHJzL2Rvd25yZXYueG1sUEsFBgAAAAAEAAQA9wAAAI8DAAAAAA==&#10;">
            <v:imagedata r:id="rId1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6" type="#_x0000_t202" style="position:absolute;left:10007;top:6204;width:16377;height:5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DR8UA&#10;AADaAAAADwAAAGRycy9kb3ducmV2LnhtbESPQWsCMRSE7wX/Q3iCt5qtaKlbo0jF4qEgbkXt7bF5&#10;3WzdvKybVLf/3ghCj8PMfMNMZq2txJkaXzpW8NRPQBDnTpdcKNh+Lh9fQPiArLFyTAr+yMNs2nmY&#10;YKrdhTd0zkIhIoR9igpMCHUqpc8NWfR9VxNH79s1FkOUTSF1g5cIt5UcJMmztFhyXDBY05uh/Jj9&#10;WgXzw+I0MsMfWi2+PtbZuHw/7nc7pXrddv4KIlAb/sP39korGMLtSr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cNHxQAAANoAAAAPAAAAAAAAAAAAAAAAAJgCAABkcnMv&#10;ZG93bnJldi54bWxQSwUGAAAAAAQABAD1AAAAigMAAAAA&#10;">
            <v:textbox style="mso-fit-shape-to-text:t" inset="1.94936mm,.97467mm,1.94936mm,.97467mm">
              <w:txbxContent>
                <w:p w:rsidR="00F45711" w:rsidRPr="002D03DD" w:rsidRDefault="00F45711" w:rsidP="00F4571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eastAsia="Calibri" w:hAnsi="Impact"/>
                      <w:sz w:val="28"/>
                      <w:szCs w:val="28"/>
                    </w:rPr>
                  </w:pPr>
                  <w:r w:rsidRPr="002D03DD">
                    <w:rPr>
                      <w:rFonts w:ascii="Impact" w:eastAsia="Calibri" w:hAnsi="Impact"/>
                      <w:sz w:val="28"/>
                      <w:szCs w:val="28"/>
                    </w:rPr>
                    <w:t>Climax-Shelly</w:t>
                  </w:r>
                </w:p>
                <w:p w:rsidR="00F45711" w:rsidRPr="002D03DD" w:rsidRDefault="00F45711" w:rsidP="00F4571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z w:val="28"/>
                      <w:szCs w:val="28"/>
                    </w:rPr>
                  </w:pPr>
                  <w:r w:rsidRPr="002D03DD">
                    <w:rPr>
                      <w:rFonts w:ascii="Impact" w:eastAsia="Calibri" w:hAnsi="Impact"/>
                      <w:sz w:val="28"/>
                      <w:szCs w:val="28"/>
                    </w:rPr>
                    <w:t>Booster Club</w:t>
                  </w:r>
                </w:p>
              </w:txbxContent>
            </v:textbox>
          </v:shape>
          <v:shape id="Picture 7" o:spid="_x0000_s2055" type="#_x0000_t75" style="position:absolute;left:11329;top:1204;width:3299;height:36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ffHDDAAAA2gAAAA8AAABkcnMvZG93bnJldi54bWxEj1trAjEUhN8L/Q/hFPpWs1a8sBpFijfw&#10;qbYKvh02x93F5GRJUl3/vRGEPg4z8w0zmbXWiAv5UDtW0O1kIIgLp2suFfz+LD9GIEJE1mgck4Ib&#10;BZhNX18mmGt35W+67GIpEoRDjgqqGJtcylBUZDF0XEOcvJPzFmOSvpTa4zXBrZGfWTaQFmtOCxU2&#10;9FVRcd79WQV9tzD77Wg1P/bWi6E5aL8vGq/U+1s7H4OI1Mb/8LO90QqG8LiSboC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98cMMAAADaAAAADwAAAAAAAAAAAAAAAACf&#10;AgAAZHJzL2Rvd25yZXYueG1sUEsFBgAAAAAEAAQA9wAAAI8DAAAAAA==&#10;">
            <v:imagedata r:id="rId2" o:title="basketball-16871-large[1]"/>
          </v:shape>
          <v:shape id="Picture 10" o:spid="_x0000_s2054" type="#_x0000_t75" style="position:absolute;left:16237;top:12737;width:4322;height:3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WsXLDAAAA2wAAAA8AAABkcnMvZG93bnJldi54bWxEj81qw0AMhO+FvsOiQm/NOqZNg5NNCIXS&#10;FnKJW+hVeOUfYmmNd5O4b18dArlJzGjm03o7cW/ONMYuiIP5LANDUgXfSePg5/v9aQkmJhSPfRBy&#10;8EcRtpv7uzUWPlzkQOcyNUZDJBbooE1pKKyNVUuMcRYGEtXqMDImXcfG+hEvGs69zbNsYRk70YYW&#10;B3prqTqWJ3bwmtcvv1X98cx+V/Ki5pifvvbOPT5MuxWYRFO6ma/Xn17xlV5/0QHs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axcsMAAADbAAAADwAAAAAAAAAAAAAAAACf&#10;AgAAZHJzL2Rvd25yZXYueG1sUEsFBgAAAAAEAAQA9wAAAI8DAAAAAA==&#10;">
            <v:imagedata r:id="rId3" o:title="gif_9_drama_masks[1]"/>
          </v:shape>
          <v:shape id="Picture 18" o:spid="_x0000_s2053" type="#_x0000_t75" style="position:absolute;left:16237;top:1477;width:4155;height:30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BnUTEAAAA2wAAAA8AAABkcnMvZG93bnJldi54bWxEj09vwjAMxe9I+w6RJ3FBI4UDYh1pNTEx&#10;wY1/0q5W4rXdGqdrMijfHh8m7WbrPb/386ocfKsu1McmsIHZNANFbINruDJwPm2elqBiQnbYBiYD&#10;N4pQFg+jFeYuXPlAl2OqlIRwzNFAnVKXax1tTR7jNHTEon2G3mOSta+06/Eq4b7V8yxbaI8NS0ON&#10;Ha1rst/HX28grvfzsx3S+1vk3fNi8sU/ZD+MGT8Ory+gEg3p3/x3vXWCL7Dyiwyg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BnUTEAAAA2wAAAA8AAAAAAAAAAAAAAAAA&#10;nwIAAGRycy9kb3ducmV2LnhtbFBLBQYAAAAABAAEAPcAAACQAwAAAAA=&#10;">
            <v:imagedata r:id="rId4" o:title=""/>
            <v:path arrowok="t"/>
          </v:shape>
          <v:shape id="Picture 24" o:spid="_x0000_s2052" type="#_x0000_t75" style="position:absolute;left:22212;top:1204;width:3363;height:33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8WD3EAAAA2wAAAA8AAABkcnMvZG93bnJldi54bWxEj0FrwkAUhO8F/8PyBC9FN2oRSV1FhFLx&#10;1Jq2Xh/ZZxLMvg27mxj/fVcQPA4z8w2z2vSmFh05X1lWMJ0kIIhzqysuFPxkH+MlCB+QNdaWScGN&#10;PGzWg5cVptpe+Zu6YyhEhLBPUUEZQpNK6fOSDPqJbYijd7bOYIjSFVI7vEa4qeUsSRbSYMVxocSG&#10;diXll2NrFGzbw2++mP65rMu+XuvT/HRrL59KjYb99h1EoD48w4/2XiuYvcH9S/wB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38WD3EAAAA2wAAAA8AAAAAAAAAAAAAAAAA&#10;nwIAAGRycy9kb3ducmV2LnhtbFBLBQYAAAAABAAEAPcAAACQAwAAAAA=&#10;">
            <v:imagedata r:id="rId5" o:title="football-ball[1]"/>
          </v:shape>
          <v:shape id="Picture 37" o:spid="_x0000_s2051" type="#_x0000_t75" style="position:absolute;left:21420;top:12737;width:4155;height:33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kbBPCAAAA2wAAAA8AAABkcnMvZG93bnJldi54bWxEj0trAkEQhO8B/8PQQm5xVgWVjaMERZAc&#10;DPFxb3Z6H8lOzzLT6ubfZ4RAjkVVfUUt171r1Y1CbDwbGI8yUMSFtw1XBs6n3csCVBRki61nMvBD&#10;EdarwdMSc+vv/Em3o1QqQTjmaKAW6XKtY1GTwzjyHXHySh8cSpKh0jbgPcFdqydZNtMOG04LNXa0&#10;qan4Pl6dgfn79iOGsvw6nOTSZW7r5IATY56H/dsrKKFe/sN/7b01MJ3D40v6AXr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JGwTwgAAANsAAAAPAAAAAAAAAAAAAAAAAJ8C&#10;AABkcnMvZG93bnJldi54bWxQSwUGAAAAAAQABAD3AAAAjgMAAAAA&#10;">
            <v:imagedata r:id="rId6" o:title="music-notes[1]"/>
          </v:shape>
          <v:shape id="Picture 299" o:spid="_x0000_s2050" type="#_x0000_t75" style="position:absolute;left:11639;top:11748;width:2989;height:48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DdmzGAAAA3AAAAA8AAABkcnMvZG93bnJldi54bWxEj09rwkAUxO+FfoflFXrTjVLUpK4iQotI&#10;Pfjn4PGZfSah2bdxdzXx27sFocdhZn7DTOedqcWNnK8sKxj0ExDEudUVFwoO+6/eBIQPyBpry6Tg&#10;Th7ms9eXKWbatryl2y4UIkLYZ6igDKHJpPR5SQZ93zbE0TtbZzBE6QqpHbYRbmo5TJKRNFhxXCix&#10;oWVJ+e/uahRsusvH5mdAp+NypdNx++3O6/VYqfe3bvEJIlAX/sPP9korGKYp/J2JR0DO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sN2bMYAAADcAAAADwAAAAAAAAAAAAAA&#10;AACfAgAAZHJzL2Rvd25yZXYueG1sUEsFBgAAAAAEAAQA9wAAAJIDAAAAAA==&#10;">
            <v:imagedata r:id="rId7" o:title=""/>
            <v:path arrowok="t"/>
          </v:shape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067E"/>
    <w:multiLevelType w:val="multilevel"/>
    <w:tmpl w:val="5D66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427B"/>
    <w:rsid w:val="000016A5"/>
    <w:rsid w:val="00016CEA"/>
    <w:rsid w:val="00092D2D"/>
    <w:rsid w:val="00102842"/>
    <w:rsid w:val="0010427B"/>
    <w:rsid w:val="00213736"/>
    <w:rsid w:val="002D03DD"/>
    <w:rsid w:val="002D49D0"/>
    <w:rsid w:val="002F37FF"/>
    <w:rsid w:val="0034446C"/>
    <w:rsid w:val="00372E01"/>
    <w:rsid w:val="00385A3D"/>
    <w:rsid w:val="00390FDB"/>
    <w:rsid w:val="003958D9"/>
    <w:rsid w:val="003D180E"/>
    <w:rsid w:val="003F5AB9"/>
    <w:rsid w:val="00467B2C"/>
    <w:rsid w:val="00470F21"/>
    <w:rsid w:val="004E5429"/>
    <w:rsid w:val="004F6930"/>
    <w:rsid w:val="00516E01"/>
    <w:rsid w:val="00516E66"/>
    <w:rsid w:val="00567E43"/>
    <w:rsid w:val="005778DB"/>
    <w:rsid w:val="00585071"/>
    <w:rsid w:val="005F77D5"/>
    <w:rsid w:val="0061065F"/>
    <w:rsid w:val="006537B1"/>
    <w:rsid w:val="006F22AA"/>
    <w:rsid w:val="00775A12"/>
    <w:rsid w:val="007B62F2"/>
    <w:rsid w:val="008D3E3B"/>
    <w:rsid w:val="009B75C7"/>
    <w:rsid w:val="009E0D00"/>
    <w:rsid w:val="00A1327D"/>
    <w:rsid w:val="00A17879"/>
    <w:rsid w:val="00A279AA"/>
    <w:rsid w:val="00AC2FD4"/>
    <w:rsid w:val="00B001B8"/>
    <w:rsid w:val="00C50B08"/>
    <w:rsid w:val="00C910D0"/>
    <w:rsid w:val="00CA7247"/>
    <w:rsid w:val="00D72094"/>
    <w:rsid w:val="00DA7ABA"/>
    <w:rsid w:val="00DC64AC"/>
    <w:rsid w:val="00E05F7E"/>
    <w:rsid w:val="00E306F5"/>
    <w:rsid w:val="00E83676"/>
    <w:rsid w:val="00E83DD4"/>
    <w:rsid w:val="00ED69F4"/>
    <w:rsid w:val="00F01BE3"/>
    <w:rsid w:val="00F45711"/>
    <w:rsid w:val="00F6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711"/>
  </w:style>
  <w:style w:type="paragraph" w:styleId="Footer">
    <w:name w:val="footer"/>
    <w:basedOn w:val="Normal"/>
    <w:link w:val="FooterChar"/>
    <w:uiPriority w:val="99"/>
    <w:unhideWhenUsed/>
    <w:rsid w:val="00F4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711"/>
  </w:style>
  <w:style w:type="paragraph" w:styleId="NormalWeb">
    <w:name w:val="Normal (Web)"/>
    <w:basedOn w:val="Normal"/>
    <w:uiPriority w:val="99"/>
    <w:semiHidden/>
    <w:unhideWhenUsed/>
    <w:rsid w:val="00F457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711"/>
  </w:style>
  <w:style w:type="paragraph" w:styleId="Footer">
    <w:name w:val="footer"/>
    <w:basedOn w:val="Normal"/>
    <w:link w:val="FooterChar"/>
    <w:uiPriority w:val="99"/>
    <w:unhideWhenUsed/>
    <w:rsid w:val="00F4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711"/>
  </w:style>
  <w:style w:type="paragraph" w:styleId="NormalWeb">
    <w:name w:val="Normal (Web)"/>
    <w:basedOn w:val="Normal"/>
    <w:uiPriority w:val="99"/>
    <w:semiHidden/>
    <w:unhideWhenUsed/>
    <w:rsid w:val="00F457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7F239-8499-491C-8111-5729DF99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Toscha</dc:creator>
  <cp:lastModifiedBy>Owner</cp:lastModifiedBy>
  <cp:revision>8</cp:revision>
  <cp:lastPrinted>2015-04-20T20:58:00Z</cp:lastPrinted>
  <dcterms:created xsi:type="dcterms:W3CDTF">2016-07-25T20:56:00Z</dcterms:created>
  <dcterms:modified xsi:type="dcterms:W3CDTF">2016-08-01T17:15:00Z</dcterms:modified>
</cp:coreProperties>
</file>